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D47" w:rsidRDefault="00372D47" w:rsidP="00372D47">
      <w:pPr>
        <w:spacing w:after="200" w:line="276" w:lineRule="auto"/>
        <w:jc w:val="left"/>
      </w:pPr>
    </w:p>
    <w:tbl>
      <w:tblPr>
        <w:tblpPr w:leftFromText="180" w:rightFromText="180" w:vertAnchor="text" w:horzAnchor="margin" w:tblpX="1776" w:tblpY="-122"/>
        <w:tblW w:w="7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3435"/>
      </w:tblGrid>
      <w:tr w:rsidR="00D355B3" w:rsidRPr="009170EA" w:rsidTr="00467B79">
        <w:trPr>
          <w:trHeight w:val="177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B3" w:rsidRPr="009170EA" w:rsidRDefault="00D355B3" w:rsidP="00467B7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«Рассмотрено»</w:t>
            </w:r>
          </w:p>
          <w:p w:rsidR="00D355B3" w:rsidRPr="009170EA" w:rsidRDefault="00D355B3" w:rsidP="00467B7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Руководитель ШМО</w:t>
            </w:r>
          </w:p>
          <w:p w:rsidR="00D355B3" w:rsidRPr="009170EA" w:rsidRDefault="00D355B3" w:rsidP="00467B7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______/ Загидуллина Л.Р</w:t>
            </w: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./</w:t>
            </w:r>
          </w:p>
          <w:p w:rsidR="00D355B3" w:rsidRPr="009170EA" w:rsidRDefault="00D355B3" w:rsidP="00467B7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Протокол № 1       от</w:t>
            </w:r>
          </w:p>
          <w:p w:rsidR="00D355B3" w:rsidRPr="009170EA" w:rsidRDefault="00D355B3" w:rsidP="00467B7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«</w:t>
            </w:r>
            <w:proofErr w:type="gramStart"/>
            <w:r w:rsidR="00636F15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28</w:t>
            </w: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»  </w:t>
            </w: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августа</w:t>
            </w:r>
            <w:proofErr w:type="gramEnd"/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2018г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B3" w:rsidRPr="009170EA" w:rsidRDefault="00D355B3" w:rsidP="00467B7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« Утверждаю»</w:t>
            </w:r>
          </w:p>
          <w:p w:rsidR="00D355B3" w:rsidRPr="009170EA" w:rsidRDefault="00D355B3" w:rsidP="00467B7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Руководитель  МБОУ «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Большесалтыковская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Н</w:t>
            </w: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ОШ»</w:t>
            </w:r>
          </w:p>
          <w:p w:rsidR="00D355B3" w:rsidRPr="009170EA" w:rsidRDefault="00D355B3" w:rsidP="00467B7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_______/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Загрутдинова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Ф</w:t>
            </w: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.Ф./</w:t>
            </w:r>
          </w:p>
          <w:p w:rsidR="00D355B3" w:rsidRPr="009170EA" w:rsidRDefault="00D355B3" w:rsidP="00467B7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Приказ № </w:t>
            </w:r>
            <w:r w:rsidR="00636F15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4</w:t>
            </w:r>
            <w:r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</w:t>
            </w:r>
          </w:p>
          <w:p w:rsidR="00D355B3" w:rsidRPr="009170EA" w:rsidRDefault="00636F15" w:rsidP="00467B7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« 28»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августа </w:t>
            </w:r>
            <w:r w:rsidR="00D355B3" w:rsidRPr="009170EA">
              <w:rPr>
                <w:rFonts w:ascii="Times New Roman" w:eastAsia="Times New Roman" w:hAnsi="Times New Roman"/>
                <w:b/>
                <w:sz w:val="24"/>
                <w:szCs w:val="24"/>
              </w:rPr>
              <w:t>2018г</w:t>
            </w:r>
          </w:p>
        </w:tc>
      </w:tr>
    </w:tbl>
    <w:p w:rsidR="00D355B3" w:rsidRPr="00FC64F2" w:rsidRDefault="00D355B3" w:rsidP="00D355B3"/>
    <w:p w:rsidR="00D355B3" w:rsidRPr="00FC64F2" w:rsidRDefault="00D355B3" w:rsidP="00D355B3">
      <w:pPr>
        <w:rPr>
          <w:rFonts w:ascii="Times New Roman" w:hAnsi="Times New Roman"/>
          <w:b/>
          <w:sz w:val="20"/>
          <w:szCs w:val="20"/>
        </w:rPr>
      </w:pPr>
    </w:p>
    <w:p w:rsidR="00D355B3" w:rsidRPr="00FC64F2" w:rsidRDefault="00D355B3" w:rsidP="00D355B3">
      <w:pPr>
        <w:rPr>
          <w:rFonts w:ascii="Times New Roman" w:hAnsi="Times New Roman"/>
          <w:b/>
          <w:bCs/>
          <w:sz w:val="24"/>
          <w:szCs w:val="24"/>
        </w:rPr>
      </w:pPr>
    </w:p>
    <w:p w:rsidR="00D355B3" w:rsidRPr="00FC64F2" w:rsidRDefault="00D355B3" w:rsidP="00D355B3">
      <w:pPr>
        <w:rPr>
          <w:rFonts w:ascii="Times New Roman" w:hAnsi="Times New Roman"/>
          <w:i/>
          <w:sz w:val="44"/>
          <w:szCs w:val="56"/>
        </w:rPr>
      </w:pPr>
    </w:p>
    <w:p w:rsidR="00D355B3" w:rsidRPr="00D355B3" w:rsidRDefault="00D355B3" w:rsidP="00D355B3">
      <w:pPr>
        <w:rPr>
          <w:rFonts w:ascii="Times New Roman" w:hAnsi="Times New Roman"/>
          <w:i/>
          <w:sz w:val="44"/>
          <w:szCs w:val="56"/>
        </w:rPr>
      </w:pPr>
    </w:p>
    <w:p w:rsidR="00D355B3" w:rsidRPr="00D355B3" w:rsidRDefault="00D355B3" w:rsidP="00D355B3">
      <w:pPr>
        <w:rPr>
          <w:rFonts w:ascii="Times New Roman" w:hAnsi="Times New Roman"/>
          <w:i/>
          <w:sz w:val="44"/>
          <w:szCs w:val="56"/>
        </w:rPr>
      </w:pPr>
    </w:p>
    <w:p w:rsidR="00D355B3" w:rsidRPr="00D355B3" w:rsidRDefault="00D355B3" w:rsidP="00D355B3">
      <w:pPr>
        <w:rPr>
          <w:rFonts w:ascii="Times New Roman" w:hAnsi="Times New Roman"/>
          <w:i/>
          <w:sz w:val="44"/>
          <w:szCs w:val="56"/>
        </w:rPr>
      </w:pPr>
    </w:p>
    <w:p w:rsidR="00D355B3" w:rsidRDefault="00D355B3" w:rsidP="00D355B3">
      <w:pPr>
        <w:rPr>
          <w:rFonts w:ascii="Times New Roman" w:hAnsi="Times New Roman"/>
          <w:i/>
          <w:sz w:val="44"/>
          <w:szCs w:val="56"/>
        </w:rPr>
      </w:pPr>
    </w:p>
    <w:p w:rsidR="00D355B3" w:rsidRPr="00FE55BA" w:rsidRDefault="00D355B3" w:rsidP="00D355B3">
      <w:pPr>
        <w:rPr>
          <w:rFonts w:ascii="Times New Roman" w:hAnsi="Times New Roman"/>
          <w:i/>
          <w:sz w:val="44"/>
          <w:szCs w:val="56"/>
        </w:rPr>
      </w:pPr>
      <w:r w:rsidRPr="00FE55BA">
        <w:rPr>
          <w:rFonts w:ascii="Times New Roman" w:hAnsi="Times New Roman"/>
          <w:i/>
          <w:sz w:val="44"/>
          <w:szCs w:val="56"/>
        </w:rPr>
        <w:t>Рабочая программа</w:t>
      </w:r>
    </w:p>
    <w:p w:rsidR="00D355B3" w:rsidRPr="00FE55BA" w:rsidRDefault="00D355B3" w:rsidP="00D355B3">
      <w:pPr>
        <w:rPr>
          <w:rFonts w:ascii="Times New Roman" w:hAnsi="Times New Roman"/>
          <w:b/>
          <w:i/>
          <w:sz w:val="44"/>
          <w:szCs w:val="56"/>
        </w:rPr>
      </w:pPr>
      <w:r>
        <w:rPr>
          <w:rFonts w:ascii="Times New Roman" w:hAnsi="Times New Roman"/>
          <w:b/>
          <w:i/>
          <w:sz w:val="44"/>
          <w:szCs w:val="56"/>
        </w:rPr>
        <w:t>по литературному чтению</w:t>
      </w:r>
    </w:p>
    <w:p w:rsidR="00D355B3" w:rsidRPr="00FE55BA" w:rsidRDefault="00D355B3" w:rsidP="00D355B3">
      <w:pPr>
        <w:rPr>
          <w:rFonts w:ascii="Times New Roman" w:hAnsi="Times New Roman"/>
          <w:b/>
          <w:sz w:val="32"/>
          <w:szCs w:val="32"/>
        </w:rPr>
      </w:pPr>
      <w:r w:rsidRPr="00FE55BA">
        <w:rPr>
          <w:rFonts w:ascii="Times New Roman" w:hAnsi="Times New Roman"/>
          <w:b/>
          <w:sz w:val="32"/>
          <w:szCs w:val="32"/>
        </w:rPr>
        <w:t xml:space="preserve"> </w:t>
      </w:r>
    </w:p>
    <w:p w:rsidR="00D355B3" w:rsidRPr="00FE55BA" w:rsidRDefault="00D355B3" w:rsidP="00D355B3">
      <w:pPr>
        <w:rPr>
          <w:rFonts w:ascii="Times New Roman" w:hAnsi="Times New Roman"/>
          <w:b/>
          <w:sz w:val="32"/>
          <w:szCs w:val="32"/>
        </w:rPr>
      </w:pPr>
      <w:r w:rsidRPr="00FE55BA">
        <w:rPr>
          <w:rFonts w:ascii="Times New Roman" w:hAnsi="Times New Roman"/>
          <w:b/>
          <w:sz w:val="32"/>
          <w:szCs w:val="32"/>
        </w:rPr>
        <w:t>1 класс</w:t>
      </w:r>
    </w:p>
    <w:p w:rsidR="00D355B3" w:rsidRPr="00FE55BA" w:rsidRDefault="00D355B3" w:rsidP="00D355B3">
      <w:pPr>
        <w:rPr>
          <w:rFonts w:ascii="Times New Roman" w:hAnsi="Times New Roman"/>
          <w:b/>
          <w:sz w:val="32"/>
          <w:szCs w:val="32"/>
        </w:rPr>
      </w:pPr>
    </w:p>
    <w:p w:rsidR="00D355B3" w:rsidRDefault="00D355B3" w:rsidP="00D355B3">
      <w:pPr>
        <w:rPr>
          <w:rFonts w:ascii="Times New Roman" w:hAnsi="Times New Roman"/>
          <w:b/>
          <w:sz w:val="32"/>
          <w:szCs w:val="32"/>
        </w:rPr>
      </w:pPr>
    </w:p>
    <w:p w:rsidR="00D355B3" w:rsidRPr="00FE55BA" w:rsidRDefault="00D355B3" w:rsidP="00D355B3">
      <w:pPr>
        <w:rPr>
          <w:rFonts w:ascii="Times New Roman" w:hAnsi="Times New Roman"/>
          <w:b/>
          <w:sz w:val="32"/>
          <w:szCs w:val="32"/>
        </w:rPr>
      </w:pPr>
      <w:r w:rsidRPr="00FE55BA">
        <w:rPr>
          <w:rFonts w:ascii="Times New Roman" w:hAnsi="Times New Roman"/>
          <w:b/>
          <w:sz w:val="32"/>
          <w:szCs w:val="32"/>
        </w:rPr>
        <w:t>МБОУ «</w:t>
      </w:r>
      <w:proofErr w:type="spellStart"/>
      <w:r w:rsidRPr="00FE55BA">
        <w:rPr>
          <w:rFonts w:ascii="Times New Roman" w:hAnsi="Times New Roman"/>
          <w:b/>
          <w:sz w:val="32"/>
          <w:szCs w:val="32"/>
        </w:rPr>
        <w:t>Большесалтыковская</w:t>
      </w:r>
      <w:proofErr w:type="spellEnd"/>
      <w:r w:rsidRPr="00FE55BA">
        <w:rPr>
          <w:rFonts w:ascii="Times New Roman" w:hAnsi="Times New Roman"/>
          <w:b/>
          <w:sz w:val="32"/>
          <w:szCs w:val="32"/>
        </w:rPr>
        <w:t xml:space="preserve">  НОШ» </w:t>
      </w:r>
    </w:p>
    <w:p w:rsidR="00D355B3" w:rsidRPr="00FE55BA" w:rsidRDefault="00D355B3" w:rsidP="00D355B3">
      <w:pPr>
        <w:rPr>
          <w:rFonts w:ascii="Times New Roman" w:hAnsi="Times New Roman"/>
          <w:b/>
          <w:sz w:val="32"/>
          <w:szCs w:val="32"/>
        </w:rPr>
      </w:pPr>
      <w:r w:rsidRPr="00FE55BA">
        <w:rPr>
          <w:rFonts w:ascii="Times New Roman" w:hAnsi="Times New Roman"/>
          <w:b/>
          <w:sz w:val="32"/>
          <w:szCs w:val="32"/>
        </w:rPr>
        <w:t>Камско-Устьинского муниципального района</w:t>
      </w:r>
    </w:p>
    <w:p w:rsidR="00D355B3" w:rsidRPr="00FE55BA" w:rsidRDefault="00D355B3" w:rsidP="00D355B3">
      <w:pPr>
        <w:rPr>
          <w:rFonts w:ascii="Times New Roman" w:hAnsi="Times New Roman"/>
          <w:b/>
          <w:sz w:val="32"/>
          <w:szCs w:val="32"/>
        </w:rPr>
      </w:pPr>
      <w:r w:rsidRPr="00FE55BA">
        <w:rPr>
          <w:rFonts w:ascii="Times New Roman" w:hAnsi="Times New Roman"/>
          <w:b/>
          <w:sz w:val="32"/>
          <w:szCs w:val="32"/>
        </w:rPr>
        <w:t xml:space="preserve"> Республики Татарстан</w:t>
      </w:r>
    </w:p>
    <w:p w:rsidR="00D355B3" w:rsidRPr="00FE55BA" w:rsidRDefault="00D355B3" w:rsidP="00D355B3">
      <w:pPr>
        <w:rPr>
          <w:rFonts w:cs="AngsanaUPC"/>
          <w:i/>
          <w:sz w:val="32"/>
          <w:szCs w:val="32"/>
        </w:rPr>
      </w:pPr>
    </w:p>
    <w:p w:rsidR="00D355B3" w:rsidRPr="00FE55BA" w:rsidRDefault="00D355B3" w:rsidP="00D355B3">
      <w:pPr>
        <w:rPr>
          <w:rFonts w:cs="AngsanaUPC"/>
          <w:i/>
          <w:sz w:val="32"/>
          <w:szCs w:val="32"/>
        </w:rPr>
      </w:pPr>
    </w:p>
    <w:p w:rsidR="00D355B3" w:rsidRPr="00FE55BA" w:rsidRDefault="00D355B3" w:rsidP="00D355B3">
      <w:pPr>
        <w:jc w:val="right"/>
        <w:rPr>
          <w:rFonts w:cs="AngsanaUPC"/>
          <w:i/>
          <w:sz w:val="32"/>
          <w:szCs w:val="32"/>
        </w:rPr>
      </w:pPr>
    </w:p>
    <w:p w:rsidR="00D355B3" w:rsidRPr="00FE55BA" w:rsidRDefault="00D355B3" w:rsidP="00D355B3">
      <w:pPr>
        <w:jc w:val="right"/>
        <w:rPr>
          <w:rFonts w:cs="AngsanaUPC"/>
          <w:i/>
          <w:sz w:val="32"/>
          <w:szCs w:val="32"/>
        </w:rPr>
      </w:pPr>
    </w:p>
    <w:p w:rsidR="00D355B3" w:rsidRPr="00FE55BA" w:rsidRDefault="00D355B3" w:rsidP="00D355B3">
      <w:pPr>
        <w:jc w:val="right"/>
        <w:rPr>
          <w:rFonts w:cs="AngsanaUPC"/>
          <w:i/>
          <w:sz w:val="32"/>
          <w:szCs w:val="32"/>
        </w:rPr>
      </w:pPr>
    </w:p>
    <w:p w:rsidR="00D355B3" w:rsidRPr="00FE55BA" w:rsidRDefault="00D355B3" w:rsidP="00D355B3">
      <w:pPr>
        <w:jc w:val="right"/>
        <w:rPr>
          <w:rFonts w:cs="AngsanaUPC"/>
          <w:i/>
          <w:sz w:val="32"/>
          <w:szCs w:val="32"/>
        </w:rPr>
      </w:pPr>
    </w:p>
    <w:p w:rsidR="00D355B3" w:rsidRPr="00FE55BA" w:rsidRDefault="00D355B3" w:rsidP="00D355B3">
      <w:pPr>
        <w:jc w:val="right"/>
        <w:rPr>
          <w:rFonts w:ascii="Times New Roman" w:hAnsi="Times New Roman"/>
          <w:b/>
          <w:i/>
          <w:sz w:val="36"/>
          <w:szCs w:val="36"/>
        </w:rPr>
      </w:pPr>
      <w:r w:rsidRPr="00FE55BA">
        <w:rPr>
          <w:rFonts w:ascii="Times New Roman" w:hAnsi="Times New Roman"/>
          <w:b/>
          <w:i/>
          <w:sz w:val="36"/>
          <w:szCs w:val="36"/>
        </w:rPr>
        <w:t xml:space="preserve">Учитель начальных классов </w:t>
      </w:r>
    </w:p>
    <w:p w:rsidR="00D355B3" w:rsidRPr="00FE55BA" w:rsidRDefault="00D355B3" w:rsidP="00D355B3">
      <w:pPr>
        <w:jc w:val="right"/>
        <w:rPr>
          <w:rFonts w:ascii="Times New Roman" w:hAnsi="Times New Roman"/>
          <w:b/>
          <w:i/>
          <w:sz w:val="36"/>
          <w:szCs w:val="36"/>
        </w:rPr>
      </w:pPr>
      <w:r w:rsidRPr="00FE55BA">
        <w:rPr>
          <w:rFonts w:ascii="Times New Roman" w:hAnsi="Times New Roman"/>
          <w:b/>
          <w:i/>
          <w:sz w:val="36"/>
          <w:szCs w:val="36"/>
        </w:rPr>
        <w:t>первой  квалификационной категории</w:t>
      </w:r>
    </w:p>
    <w:p w:rsidR="00D355B3" w:rsidRPr="00FE55BA" w:rsidRDefault="00D355B3" w:rsidP="00D355B3">
      <w:pPr>
        <w:jc w:val="right"/>
        <w:rPr>
          <w:rFonts w:ascii="Times New Roman" w:hAnsi="Times New Roman"/>
          <w:b/>
          <w:i/>
          <w:sz w:val="36"/>
          <w:szCs w:val="36"/>
        </w:rPr>
      </w:pPr>
      <w:r w:rsidRPr="00FE55BA">
        <w:rPr>
          <w:rFonts w:ascii="Times New Roman" w:hAnsi="Times New Roman"/>
          <w:b/>
          <w:i/>
          <w:sz w:val="36"/>
          <w:szCs w:val="36"/>
        </w:rPr>
        <w:t>Загидуллина Л.Р.</w:t>
      </w:r>
    </w:p>
    <w:p w:rsidR="00D355B3" w:rsidRPr="00FE55BA" w:rsidRDefault="00D355B3" w:rsidP="00D355B3">
      <w:pPr>
        <w:jc w:val="right"/>
        <w:rPr>
          <w:rFonts w:ascii="Times New Roman" w:hAnsi="Times New Roman"/>
          <w:b/>
          <w:i/>
          <w:sz w:val="36"/>
          <w:szCs w:val="36"/>
        </w:rPr>
      </w:pPr>
    </w:p>
    <w:p w:rsidR="00D355B3" w:rsidRPr="00FE55BA" w:rsidRDefault="00D355B3" w:rsidP="00D355B3">
      <w:pPr>
        <w:jc w:val="right"/>
        <w:rPr>
          <w:rFonts w:ascii="Times New Roman" w:hAnsi="Times New Roman"/>
          <w:b/>
          <w:i/>
          <w:sz w:val="36"/>
          <w:szCs w:val="36"/>
        </w:rPr>
      </w:pPr>
    </w:p>
    <w:p w:rsidR="00D355B3" w:rsidRPr="00FE55BA" w:rsidRDefault="00D355B3" w:rsidP="00D355B3">
      <w:pPr>
        <w:rPr>
          <w:rFonts w:ascii="Times New Roman" w:hAnsi="Times New Roman"/>
          <w:b/>
          <w:sz w:val="28"/>
          <w:szCs w:val="28"/>
        </w:rPr>
      </w:pPr>
      <w:r w:rsidRPr="00FE55BA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Рассмотрено на заседании</w:t>
      </w:r>
    </w:p>
    <w:p w:rsidR="00D355B3" w:rsidRPr="00FE55BA" w:rsidRDefault="00D355B3" w:rsidP="00D355B3">
      <w:pPr>
        <w:rPr>
          <w:rFonts w:ascii="Times New Roman" w:hAnsi="Times New Roman"/>
          <w:b/>
          <w:sz w:val="28"/>
          <w:szCs w:val="28"/>
        </w:rPr>
      </w:pPr>
      <w:r w:rsidRPr="00FE55BA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педагогического совета</w:t>
      </w:r>
    </w:p>
    <w:p w:rsidR="00D355B3" w:rsidRPr="00FE55BA" w:rsidRDefault="00D355B3" w:rsidP="00D355B3">
      <w:pPr>
        <w:rPr>
          <w:rFonts w:ascii="Times New Roman" w:hAnsi="Times New Roman"/>
          <w:b/>
          <w:sz w:val="28"/>
          <w:szCs w:val="28"/>
          <w:lang w:val="tt-RU"/>
        </w:rPr>
      </w:pPr>
      <w:r w:rsidRPr="00FE55BA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протокол №</w:t>
      </w:r>
      <w:r w:rsidR="007F4105">
        <w:rPr>
          <w:rFonts w:ascii="Times New Roman" w:hAnsi="Times New Roman"/>
          <w:b/>
          <w:sz w:val="28"/>
          <w:szCs w:val="28"/>
        </w:rPr>
        <w:t>1</w:t>
      </w:r>
    </w:p>
    <w:p w:rsidR="00D355B3" w:rsidRPr="00FE55BA" w:rsidRDefault="00D355B3" w:rsidP="00D355B3">
      <w:pPr>
        <w:rPr>
          <w:rFonts w:ascii="Times New Roman" w:hAnsi="Times New Roman"/>
          <w:b/>
          <w:sz w:val="28"/>
          <w:szCs w:val="28"/>
        </w:rPr>
      </w:pPr>
      <w:r w:rsidRPr="00FE55BA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</w:t>
      </w:r>
      <w:r w:rsidR="007F4105">
        <w:rPr>
          <w:rFonts w:ascii="Times New Roman" w:hAnsi="Times New Roman"/>
          <w:b/>
          <w:sz w:val="28"/>
          <w:szCs w:val="28"/>
        </w:rPr>
        <w:t xml:space="preserve">                  </w:t>
      </w:r>
      <w:r w:rsidRPr="00FE55BA">
        <w:rPr>
          <w:rFonts w:ascii="Times New Roman" w:hAnsi="Times New Roman"/>
          <w:b/>
          <w:sz w:val="28"/>
          <w:szCs w:val="28"/>
        </w:rPr>
        <w:t xml:space="preserve"> от «</w:t>
      </w:r>
      <w:r w:rsidR="00DC2924">
        <w:rPr>
          <w:rFonts w:ascii="Times New Roman" w:hAnsi="Times New Roman"/>
          <w:b/>
          <w:sz w:val="28"/>
          <w:szCs w:val="28"/>
        </w:rPr>
        <w:t xml:space="preserve">28» </w:t>
      </w:r>
      <w:bookmarkStart w:id="0" w:name="_GoBack"/>
      <w:proofErr w:type="gramStart"/>
      <w:r w:rsidR="00DC2924">
        <w:rPr>
          <w:rFonts w:ascii="Times New Roman" w:hAnsi="Times New Roman"/>
          <w:b/>
          <w:sz w:val="28"/>
          <w:szCs w:val="28"/>
        </w:rPr>
        <w:t>августа</w:t>
      </w:r>
      <w:bookmarkEnd w:id="0"/>
      <w:r w:rsidR="007F4105">
        <w:rPr>
          <w:rFonts w:ascii="Times New Roman" w:hAnsi="Times New Roman"/>
          <w:b/>
          <w:sz w:val="28"/>
          <w:szCs w:val="28"/>
        </w:rPr>
        <w:t xml:space="preserve">  </w:t>
      </w:r>
      <w:r w:rsidRPr="00FE55BA">
        <w:rPr>
          <w:rFonts w:ascii="Times New Roman" w:hAnsi="Times New Roman"/>
          <w:b/>
          <w:sz w:val="28"/>
          <w:szCs w:val="28"/>
        </w:rPr>
        <w:t>2018</w:t>
      </w:r>
      <w:proofErr w:type="gramEnd"/>
      <w:r w:rsidRPr="00FE55BA">
        <w:rPr>
          <w:rFonts w:ascii="Times New Roman" w:hAnsi="Times New Roman"/>
          <w:b/>
          <w:sz w:val="28"/>
          <w:szCs w:val="28"/>
        </w:rPr>
        <w:t>г</w:t>
      </w:r>
    </w:p>
    <w:p w:rsidR="00D355B3" w:rsidRPr="00FE55BA" w:rsidRDefault="00D355B3" w:rsidP="00D355B3">
      <w:pPr>
        <w:rPr>
          <w:b/>
          <w:sz w:val="28"/>
          <w:szCs w:val="28"/>
        </w:rPr>
      </w:pPr>
    </w:p>
    <w:p w:rsidR="00D355B3" w:rsidRPr="00FE55BA" w:rsidRDefault="00D355B3" w:rsidP="00D355B3">
      <w:pPr>
        <w:rPr>
          <w:rFonts w:ascii="Times New Roman" w:hAnsi="Times New Roman"/>
          <w:b/>
          <w:sz w:val="28"/>
          <w:szCs w:val="28"/>
        </w:rPr>
      </w:pPr>
    </w:p>
    <w:p w:rsidR="00D355B3" w:rsidRDefault="00D355B3" w:rsidP="00D355B3">
      <w:pPr>
        <w:rPr>
          <w:rFonts w:ascii="Times New Roman" w:hAnsi="Times New Roman"/>
          <w:b/>
          <w:sz w:val="28"/>
          <w:szCs w:val="28"/>
        </w:rPr>
      </w:pPr>
    </w:p>
    <w:p w:rsidR="00D355B3" w:rsidRDefault="00D355B3" w:rsidP="00D355B3">
      <w:pPr>
        <w:rPr>
          <w:rFonts w:ascii="Times New Roman" w:hAnsi="Times New Roman"/>
          <w:b/>
          <w:sz w:val="28"/>
          <w:szCs w:val="28"/>
        </w:rPr>
      </w:pPr>
    </w:p>
    <w:p w:rsidR="00D355B3" w:rsidRDefault="00D355B3" w:rsidP="00D355B3">
      <w:pPr>
        <w:rPr>
          <w:rFonts w:ascii="Times New Roman" w:hAnsi="Times New Roman"/>
          <w:b/>
          <w:sz w:val="28"/>
          <w:szCs w:val="28"/>
        </w:rPr>
      </w:pPr>
    </w:p>
    <w:p w:rsidR="00D355B3" w:rsidRDefault="00D355B3" w:rsidP="00D355B3">
      <w:pPr>
        <w:rPr>
          <w:rFonts w:ascii="Times New Roman" w:hAnsi="Times New Roman"/>
          <w:b/>
          <w:sz w:val="28"/>
          <w:szCs w:val="28"/>
        </w:rPr>
      </w:pPr>
    </w:p>
    <w:p w:rsidR="00D355B3" w:rsidRDefault="00D355B3" w:rsidP="00D355B3">
      <w:pPr>
        <w:rPr>
          <w:rFonts w:ascii="Times New Roman" w:hAnsi="Times New Roman"/>
          <w:b/>
          <w:sz w:val="28"/>
          <w:szCs w:val="28"/>
        </w:rPr>
      </w:pPr>
    </w:p>
    <w:p w:rsidR="00D355B3" w:rsidRPr="00FE55BA" w:rsidRDefault="00D355B3" w:rsidP="00D355B3">
      <w:pPr>
        <w:rPr>
          <w:rFonts w:ascii="Times New Roman" w:hAnsi="Times New Roman"/>
          <w:b/>
          <w:sz w:val="28"/>
          <w:szCs w:val="28"/>
        </w:rPr>
      </w:pPr>
      <w:r w:rsidRPr="00FE55BA">
        <w:rPr>
          <w:rFonts w:ascii="Times New Roman" w:hAnsi="Times New Roman"/>
          <w:b/>
          <w:sz w:val="28"/>
          <w:szCs w:val="28"/>
        </w:rPr>
        <w:t>2018– 2019  учебный год</w:t>
      </w:r>
    </w:p>
    <w:p w:rsidR="00792E6C" w:rsidRPr="00D355B3" w:rsidRDefault="00792E6C" w:rsidP="00792E6C">
      <w:pPr>
        <w:rPr>
          <w:rFonts w:ascii="Times New Roman" w:hAnsi="Times New Roman"/>
          <w:b/>
        </w:rPr>
      </w:pPr>
      <w:r w:rsidRPr="00D355B3">
        <w:rPr>
          <w:rFonts w:ascii="Times New Roman" w:hAnsi="Times New Roman"/>
          <w:b/>
        </w:rPr>
        <w:lastRenderedPageBreak/>
        <w:t>Планируемые результаты изучения предмета</w:t>
      </w:r>
    </w:p>
    <w:tbl>
      <w:tblPr>
        <w:tblStyle w:val="a7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2835"/>
        <w:gridCol w:w="2977"/>
        <w:gridCol w:w="2126"/>
        <w:gridCol w:w="1985"/>
      </w:tblGrid>
      <w:tr w:rsidR="00792E6C" w:rsidRPr="00D355B3" w:rsidTr="00777A9D">
        <w:trPr>
          <w:trHeight w:val="287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rPr>
                <w:rFonts w:ascii="Times New Roman" w:hAnsi="Times New Roman"/>
                <w:b/>
              </w:rPr>
            </w:pPr>
            <w:r w:rsidRPr="00D355B3">
              <w:rPr>
                <w:rFonts w:ascii="Times New Roman" w:hAnsi="Times New Roman"/>
                <w:b/>
              </w:rPr>
              <w:t>Название раздела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rPr>
                <w:rFonts w:ascii="Times New Roman" w:hAnsi="Times New Roman"/>
                <w:b/>
              </w:rPr>
            </w:pPr>
            <w:r w:rsidRPr="00D355B3">
              <w:rPr>
                <w:rFonts w:ascii="Times New Roman" w:hAnsi="Times New Roman"/>
                <w:b/>
              </w:rPr>
              <w:t>Предметные результаты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  <w:b/>
              </w:rPr>
            </w:pPr>
            <w:proofErr w:type="spellStart"/>
            <w:r w:rsidRPr="00D355B3">
              <w:rPr>
                <w:rFonts w:ascii="Times New Roman" w:hAnsi="Times New Roman"/>
                <w:b/>
              </w:rPr>
              <w:t>Метапредметные</w:t>
            </w:r>
            <w:proofErr w:type="spellEnd"/>
            <w:r w:rsidRPr="00D355B3">
              <w:rPr>
                <w:rFonts w:ascii="Times New Roman" w:hAnsi="Times New Roman"/>
                <w:b/>
              </w:rPr>
              <w:t xml:space="preserve"> результаты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  <w:b/>
              </w:rPr>
            </w:pPr>
            <w:r w:rsidRPr="00D355B3">
              <w:rPr>
                <w:rFonts w:ascii="Times New Roman" w:hAnsi="Times New Roman"/>
                <w:b/>
              </w:rPr>
              <w:t>Личностные результаты</w:t>
            </w:r>
          </w:p>
        </w:tc>
      </w:tr>
      <w:tr w:rsidR="00792E6C" w:rsidRPr="00D355B3" w:rsidTr="00777A9D">
        <w:trPr>
          <w:trHeight w:val="594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>ученик научится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</w:p>
        </w:tc>
      </w:tr>
      <w:tr w:rsidR="00792E6C" w:rsidRPr="00D355B3" w:rsidTr="00777A9D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  <w:b/>
                <w:bCs/>
                <w:iCs/>
              </w:rPr>
              <w:t>Человек и природа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spacing w:line="240" w:lineRule="atLeast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>узнавать изученные объекты и явления живой и неживой природы;</w:t>
            </w:r>
          </w:p>
          <w:p w:rsidR="00792E6C" w:rsidRPr="00D355B3" w:rsidRDefault="00792E6C" w:rsidP="00792E6C">
            <w:pPr>
              <w:spacing w:line="240" w:lineRule="atLeast"/>
              <w:ind w:left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</w:p>
          <w:p w:rsidR="00792E6C" w:rsidRPr="00D355B3" w:rsidRDefault="00792E6C" w:rsidP="00792E6C">
            <w:pPr>
              <w:spacing w:line="240" w:lineRule="atLeast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 и правилам техники безопасности при проведении наблюдений и опытов;</w:t>
            </w:r>
          </w:p>
          <w:p w:rsidR="00792E6C" w:rsidRPr="00D355B3" w:rsidRDefault="00792E6C" w:rsidP="00792E6C">
            <w:pPr>
              <w:spacing w:line="240" w:lineRule="atLeast"/>
              <w:ind w:left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</w:p>
          <w:p w:rsidR="00792E6C" w:rsidRPr="00D355B3" w:rsidRDefault="00792E6C" w:rsidP="00792E6C">
            <w:pPr>
              <w:spacing w:line="240" w:lineRule="atLeast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 xml:space="preserve">использовать естественно­научные тексты (на бумажных </w:t>
            </w: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 xml:space="preserve">и электронных носителях, в том числе в контролируемом 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      </w:r>
          </w:p>
          <w:p w:rsidR="00792E6C" w:rsidRPr="00D355B3" w:rsidRDefault="00792E6C" w:rsidP="00792E6C">
            <w:pPr>
              <w:spacing w:line="240" w:lineRule="atLeast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</w:p>
          <w:p w:rsidR="00792E6C" w:rsidRPr="00D355B3" w:rsidRDefault="00792E6C" w:rsidP="00792E6C">
            <w:pPr>
              <w:spacing w:line="240" w:lineRule="atLeast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  <w:p w:rsidR="00792E6C" w:rsidRPr="00D355B3" w:rsidRDefault="00792E6C" w:rsidP="00792E6C">
            <w:pPr>
              <w:spacing w:line="240" w:lineRule="atLeast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</w:p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spacing w:line="240" w:lineRule="atLeast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 xml:space="preserve">планировать, контролировать и оценивать учебные 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действия в процессе познания окружающего мира в соответствии с поставленной задачей и условиями ее реализации.</w:t>
            </w:r>
          </w:p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 xml:space="preserve">осознавать ценность природы и необходимость нести ответственность за ее сохранение, соблюдать правила </w:t>
            </w:r>
            <w:proofErr w:type="spellStart"/>
            <w:r w:rsidRPr="00D355B3">
              <w:rPr>
                <w:rFonts w:ascii="Times New Roman" w:eastAsia="Times New Roman" w:hAnsi="Times New Roman"/>
                <w:lang w:eastAsia="ru-RU"/>
              </w:rPr>
              <w:t>экологичного</w:t>
            </w:r>
            <w:proofErr w:type="spellEnd"/>
            <w:r w:rsidRPr="00D355B3">
              <w:rPr>
                <w:rFonts w:ascii="Times New Roman" w:eastAsia="Times New Roman" w:hAnsi="Times New Roman"/>
                <w:lang w:eastAsia="ru-RU"/>
              </w:rPr>
              <w:t xml:space="preserve"> поведения в школе и в быту (раздельный сбор мусора, экономия воды и электроэнергии) и природной среде;</w:t>
            </w:r>
          </w:p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>пользоваться простыми навыками самоконтроля са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 xml:space="preserve">выполнять правила безопасного поведения в доме, на </w:t>
            </w: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 xml:space="preserve">улице, природной среде, оказывать первую помощь при 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несложных несчастных случаях;</w:t>
            </w:r>
          </w:p>
          <w:p w:rsidR="00792E6C" w:rsidRPr="00D355B3" w:rsidRDefault="00792E6C" w:rsidP="00792E6C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hAnsi="Times New Roman"/>
                <w:spacing w:val="2"/>
              </w:rPr>
              <w:t xml:space="preserve">планировать, контролировать и оценивать учебные </w:t>
            </w:r>
            <w:r w:rsidRPr="00D355B3">
              <w:rPr>
                <w:rFonts w:ascii="Times New Roman" w:hAnsi="Times New Roman"/>
              </w:rPr>
              <w:t>действия в процессе познания окружающего мира в соответствии с поставленной задачей и условиями ее реализации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  <w:b/>
              </w:rPr>
              <w:t>Регулятивные:</w:t>
            </w:r>
            <w:r w:rsidRPr="00D355B3">
              <w:rPr>
                <w:rFonts w:ascii="Times New Roman" w:hAnsi="Times New Roman"/>
              </w:rPr>
              <w:t xml:space="preserve"> освоение способов ориентировки в пространстве  и способов сравнения.</w:t>
            </w:r>
          </w:p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  <w:b/>
              </w:rPr>
              <w:t>Познавательные:</w:t>
            </w:r>
            <w:r w:rsidRPr="00D355B3">
              <w:rPr>
                <w:rFonts w:ascii="Times New Roman" w:hAnsi="Times New Roman"/>
              </w:rPr>
              <w:t xml:space="preserve"> систематизация знаний о форме предметов, </w:t>
            </w:r>
          </w:p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>Планирование учебного сотрудничества с учителем  и сверстниками Целеполагание освоение способов ориентировки в пространстве  и способов сравнения.</w:t>
            </w:r>
          </w:p>
          <w:p w:rsidR="00792E6C" w:rsidRPr="00D355B3" w:rsidRDefault="00792E6C" w:rsidP="00792E6C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hAnsi="Times New Roman"/>
              </w:rPr>
              <w:t>систематизация знаний о форме предметов,</w:t>
            </w:r>
          </w:p>
          <w:p w:rsidR="00792E6C" w:rsidRPr="00D355B3" w:rsidRDefault="00792E6C" w:rsidP="00792E6C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 выполнение задания в соответствии с целью, целенаправленный поиск ответа на поставленный вопрос</w:t>
            </w:r>
          </w:p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 осмысление взаимосвязи природы человека и культуры </w:t>
            </w:r>
          </w:p>
          <w:p w:rsidR="00792E6C" w:rsidRPr="00D355B3" w:rsidRDefault="00792E6C" w:rsidP="00792E6C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hAnsi="Times New Roman"/>
              </w:rPr>
              <w:t xml:space="preserve">  взаимодействия с окружающим миром (вижу, слышу, говорю, чувствую)</w:t>
            </w:r>
          </w:p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выполнение задания в соответствии с целью, целенаправленный поиск ответа на поставленный вопрос </w:t>
            </w:r>
          </w:p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 осознание важности школы в процессе познания окружающего мира </w:t>
            </w:r>
          </w:p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lastRenderedPageBreak/>
              <w:t xml:space="preserve">  овладение способами взаимодействия со сверстниками осмысление соответствия окружающего мира; осмысление разницы между городом, деревней</w:t>
            </w:r>
          </w:p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освоение времен года.</w:t>
            </w:r>
          </w:p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 умение объяснять свои действия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spacing w:line="276" w:lineRule="auto"/>
              <w:ind w:hanging="108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lastRenderedPageBreak/>
              <w:t xml:space="preserve">формирование алгоритма своего </w:t>
            </w:r>
            <w:proofErr w:type="gramStart"/>
            <w:r w:rsidRPr="00D355B3">
              <w:rPr>
                <w:rFonts w:ascii="Times New Roman" w:hAnsi="Times New Roman"/>
              </w:rPr>
              <w:t>действия ,</w:t>
            </w:r>
            <w:proofErr w:type="gramEnd"/>
            <w:r w:rsidRPr="00D355B3">
              <w:rPr>
                <w:rFonts w:ascii="Times New Roman" w:hAnsi="Times New Roman"/>
              </w:rPr>
              <w:t xml:space="preserve"> перевод внешней речи на внутренний план</w:t>
            </w:r>
          </w:p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формирование личного (эмоционального) отношения к школе, классу, другим ученикам</w:t>
            </w:r>
          </w:p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>осознание алгоритма своего действия; перевод внешний речи на внутренний план.</w:t>
            </w:r>
          </w:p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формирование позитивного отношения к семье и семейным ценностям </w:t>
            </w:r>
          </w:p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>формирование позитивного отношения к своей деятельности (умение видеть достоинства в своей и в чужой работе).</w:t>
            </w:r>
          </w:p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>формирование личного отношения к малой родине формирование образа «Я», неразрывно связанного с миром природы, культуры, окружающих людей</w:t>
            </w:r>
          </w:p>
          <w:p w:rsidR="00792E6C" w:rsidRPr="00D355B3" w:rsidRDefault="00792E6C" w:rsidP="00792E6C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792E6C" w:rsidRPr="00D355B3" w:rsidTr="00777A9D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  <w:b/>
                <w:bCs/>
                <w:iCs/>
              </w:rPr>
              <w:t>Человек и общество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spacing w:line="240" w:lineRule="atLeast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>узнавать государственную символику Российской Феде</w:t>
            </w: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>рации и своего региона; описывать достопримечательности столицы и родного края; находить на карте мира Россий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скую Федерацию, на карте России Москву, свой регион и его главный город;</w:t>
            </w:r>
          </w:p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spacing w:val="-2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>различать прошлое, настоящее, будущее; соотносить из</w:t>
            </w:r>
            <w:r w:rsidRPr="00D355B3">
              <w:rPr>
                <w:rFonts w:ascii="Times New Roman" w:eastAsia="Times New Roman" w:hAnsi="Times New Roman"/>
                <w:spacing w:val="-2"/>
                <w:lang w:eastAsia="ru-RU"/>
              </w:rPr>
              <w:t>ученные исторические события с датами, конкретную дату с веком; находить место изученных событий на «ленте времени»;</w:t>
            </w:r>
          </w:p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 xml:space="preserve">используя дополнительные источники информации (на 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      </w:r>
          </w:p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>оценивать характер взаимоотношений людей в различ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 xml:space="preserve">ных социальных группах (семья, группа сверстников, этнос), </w:t>
            </w: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>в том числе с позиции развития этических чувств, добро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 xml:space="preserve">желательности и </w:t>
            </w:r>
            <w:proofErr w:type="spellStart"/>
            <w:r w:rsidRPr="00D355B3">
              <w:rPr>
                <w:rFonts w:ascii="Times New Roman" w:eastAsia="Times New Roman" w:hAnsi="Times New Roman"/>
                <w:lang w:eastAsia="ru-RU"/>
              </w:rPr>
              <w:t>эмоционально­нравственной</w:t>
            </w:r>
            <w:proofErr w:type="spellEnd"/>
            <w:r w:rsidRPr="00D355B3">
              <w:rPr>
                <w:rFonts w:ascii="Times New Roman" w:eastAsia="Times New Roman" w:hAnsi="Times New Roman"/>
                <w:lang w:eastAsia="ru-RU"/>
              </w:rPr>
              <w:t xml:space="preserve"> отзывчивости, понимания чувств других людей и 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lastRenderedPageBreak/>
              <w:t>сопереживания им;</w:t>
            </w:r>
          </w:p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 xml:space="preserve">использовать различные справочные издания (словари, 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 xml:space="preserve">энциклопедии) и детскую литературу о человеке и обществе </w:t>
            </w: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 xml:space="preserve">с целью поиска информации, ответов на вопросы, объяснений, для создания собственных устных или письменных 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высказываний.</w:t>
            </w:r>
          </w:p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lastRenderedPageBreak/>
              <w:t>осознавать свою неразрывную связь с разнообразными окружающими социальными группами;</w:t>
            </w:r>
          </w:p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792E6C" w:rsidRPr="00D355B3" w:rsidRDefault="00792E6C" w:rsidP="00792E6C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>наблюдать и описывать проявления богатства вну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      </w:r>
          </w:p>
          <w:p w:rsidR="00792E6C" w:rsidRPr="00D355B3" w:rsidRDefault="00792E6C" w:rsidP="00792E6C">
            <w:pPr>
              <w:jc w:val="left"/>
              <w:rPr>
                <w:rFonts w:ascii="Times New Roman" w:hAnsi="Times New Roman"/>
                <w:spacing w:val="-2"/>
              </w:rPr>
            </w:pPr>
          </w:p>
          <w:p w:rsidR="00792E6C" w:rsidRPr="00D355B3" w:rsidRDefault="00792E6C" w:rsidP="00792E6C">
            <w:pPr>
              <w:jc w:val="left"/>
              <w:rPr>
                <w:rFonts w:ascii="Times New Roman" w:hAnsi="Times New Roman"/>
                <w:spacing w:val="-2"/>
              </w:rPr>
            </w:pPr>
          </w:p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  <w:spacing w:val="-2"/>
              </w:rPr>
              <w:t>проявлять уважение и готовность выполнять совместно установленные договоренности и правила, в том числе правила общения со взрослыми и сверстниками в официальной обстановке; участвовать в коллективной коммуника</w:t>
            </w:r>
            <w:r w:rsidRPr="00D355B3">
              <w:rPr>
                <w:rFonts w:ascii="Times New Roman" w:hAnsi="Times New Roman"/>
              </w:rPr>
              <w:t xml:space="preserve">тивной деятельности в информационной образовательной </w:t>
            </w:r>
            <w:r w:rsidRPr="00D355B3">
              <w:rPr>
                <w:rFonts w:ascii="Times New Roman" w:hAnsi="Times New Roman"/>
                <w:spacing w:val="-2"/>
              </w:rPr>
              <w:t xml:space="preserve">среде </w:t>
            </w:r>
            <w:r w:rsidRPr="00D355B3">
              <w:rPr>
                <w:rFonts w:ascii="Times New Roman" w:hAnsi="Times New Roman"/>
                <w:spacing w:val="2"/>
              </w:rPr>
              <w:t xml:space="preserve">определять общую цель в совместной деятельности </w:t>
            </w:r>
            <w:r w:rsidRPr="00D355B3">
              <w:rPr>
                <w:rFonts w:ascii="Times New Roman" w:hAnsi="Times New Roman"/>
              </w:rPr>
              <w:t xml:space="preserve">и пути ее достижения; договариваться о распределении функций и ролей; осуществлять взаимный контроль в совместной деятельности; </w:t>
            </w:r>
            <w:r w:rsidRPr="00D355B3">
              <w:rPr>
                <w:rFonts w:ascii="Times New Roman" w:hAnsi="Times New Roman"/>
              </w:rPr>
              <w:lastRenderedPageBreak/>
              <w:t>адекватно оценивать собственное поведение и поведение окружающих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lastRenderedPageBreak/>
              <w:t xml:space="preserve">  приобретение умения выражать свое позитивное отношение к семье и семейным ценностям</w:t>
            </w:r>
          </w:p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 осмысление понятий, связанных с темой: «семья», осознание своей роли в семье </w:t>
            </w:r>
          </w:p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 знакомство с позитивными способами взаимодействия в семье</w:t>
            </w:r>
          </w:p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 выполнение задания в соответствии с целью, целенаправленный поиск ответа на поставленный вопрос</w:t>
            </w:r>
          </w:p>
          <w:p w:rsidR="00792E6C" w:rsidRPr="00D355B3" w:rsidRDefault="00792E6C" w:rsidP="00792E6C">
            <w:pPr>
              <w:jc w:val="both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 осмысление взаимосвязи человека и места, в котором он родился и живет</w:t>
            </w:r>
          </w:p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 овладение способами существования в городе и селе.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shd w:val="clear" w:color="auto" w:fill="FFFFFF"/>
              <w:ind w:left="40" w:right="2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      </w:r>
          </w:p>
          <w:p w:rsidR="00792E6C" w:rsidRPr="00D355B3" w:rsidRDefault="00792E6C" w:rsidP="00792E6C">
            <w:pPr>
              <w:shd w:val="clear" w:color="auto" w:fill="FFFFFF"/>
              <w:ind w:left="40" w:right="2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t>        -формирование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      </w:r>
          </w:p>
          <w:p w:rsidR="00792E6C" w:rsidRPr="00D355B3" w:rsidRDefault="00792E6C" w:rsidP="00792E6C">
            <w:pPr>
              <w:shd w:val="clear" w:color="auto" w:fill="FFFFFF"/>
              <w:ind w:left="40" w:right="2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t>        -формирование уважительного отношения к иному мнению, истории и культуре других народов;</w:t>
            </w:r>
          </w:p>
          <w:p w:rsidR="00792E6C" w:rsidRPr="00D355B3" w:rsidRDefault="00792E6C" w:rsidP="00792E6C">
            <w:pPr>
              <w:numPr>
                <w:ilvl w:val="0"/>
                <w:numId w:val="1"/>
              </w:numPr>
              <w:shd w:val="clear" w:color="auto" w:fill="FFFFFF"/>
              <w:ind w:left="40" w:right="20" w:firstLine="90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t>фо</w:t>
            </w: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рмирование процесса овладения начальными навыками адаптации в динамично изменяющемся и развивающемся мире;</w:t>
            </w:r>
          </w:p>
          <w:p w:rsidR="00792E6C" w:rsidRPr="00D355B3" w:rsidRDefault="00792E6C" w:rsidP="00792E6C">
            <w:pPr>
              <w:shd w:val="clear" w:color="auto" w:fill="FFFFFF"/>
              <w:ind w:left="40" w:right="2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t>        -формирование процессов принятия и освоения социальной роли обучающегося, развитие мотивов учебной деятельности и формирование личностного смысла учения;</w:t>
            </w:r>
          </w:p>
          <w:p w:rsidR="00792E6C" w:rsidRPr="00D355B3" w:rsidRDefault="00792E6C" w:rsidP="00792E6C">
            <w:pPr>
              <w:shd w:val="clear" w:color="auto" w:fill="FFFFFF"/>
              <w:ind w:left="40" w:right="2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t>        -развитие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      </w:r>
          </w:p>
          <w:p w:rsidR="00792E6C" w:rsidRPr="00D355B3" w:rsidRDefault="00792E6C" w:rsidP="00792E6C">
            <w:pPr>
              <w:shd w:val="clear" w:color="auto" w:fill="FFFFFF"/>
              <w:ind w:left="4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t>        -формирование эстетических потребностей, ценностей и чувств;</w:t>
            </w:r>
          </w:p>
          <w:p w:rsidR="00792E6C" w:rsidRPr="00D355B3" w:rsidRDefault="00792E6C" w:rsidP="00792E6C">
            <w:pPr>
              <w:shd w:val="clear" w:color="auto" w:fill="FFFFFF"/>
              <w:ind w:left="40" w:right="2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t>        -развитие этических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792E6C" w:rsidRPr="00D355B3" w:rsidRDefault="00792E6C" w:rsidP="00792E6C">
            <w:pPr>
              <w:shd w:val="clear" w:color="auto" w:fill="FFFFFF"/>
              <w:ind w:left="40" w:right="2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        -развитие навыков сотрудничества со взрослыми и сверстниками в разных </w:t>
            </w: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социальных ситуациях, умение не создавать конфликтов и находить выходы из спорных ситуаций;</w:t>
            </w:r>
          </w:p>
        </w:tc>
      </w:tr>
      <w:tr w:rsidR="00792E6C" w:rsidRPr="00D355B3" w:rsidTr="00777A9D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  <w:b/>
                <w:bCs/>
                <w:iCs/>
              </w:rPr>
            </w:pPr>
            <w:r w:rsidRPr="00D355B3">
              <w:rPr>
                <w:rFonts w:ascii="Times New Roman" w:hAnsi="Times New Roman"/>
                <w:b/>
                <w:bCs/>
                <w:iCs/>
              </w:rPr>
              <w:lastRenderedPageBreak/>
              <w:t>Правила безопасной жизни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spacing w:line="240" w:lineRule="atLeast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spacing w:val="-2"/>
                <w:lang w:eastAsia="ru-RU"/>
              </w:rPr>
              <w:t>понимать необходимость здорового образа жизни, со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блю</w:t>
            </w: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 xml:space="preserve">дения правил безопасного поведения; использовать знания о строении и функционировании организма человека для 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сохранения и укрепления своего здоровья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spacing w:line="240" w:lineRule="atLeast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 xml:space="preserve">выполнять правила безопасного поведения в доме, на </w:t>
            </w:r>
            <w:r w:rsidRPr="00D355B3">
              <w:rPr>
                <w:rFonts w:ascii="Times New Roman" w:eastAsia="Times New Roman" w:hAnsi="Times New Roman"/>
                <w:spacing w:val="2"/>
                <w:lang w:eastAsia="ru-RU"/>
              </w:rPr>
              <w:t xml:space="preserve">улице, природной среде, оказывать первую помощь при </w:t>
            </w:r>
            <w:r w:rsidRPr="00D355B3">
              <w:rPr>
                <w:rFonts w:ascii="Times New Roman" w:eastAsia="Times New Roman" w:hAnsi="Times New Roman"/>
                <w:lang w:eastAsia="ru-RU"/>
              </w:rPr>
              <w:t>несложных несчастных случаях;</w:t>
            </w:r>
          </w:p>
          <w:p w:rsidR="00792E6C" w:rsidRPr="00D355B3" w:rsidRDefault="00792E6C" w:rsidP="00792E6C">
            <w:pPr>
              <w:spacing w:line="240" w:lineRule="atLeast"/>
              <w:ind w:left="680"/>
              <w:contextualSpacing/>
              <w:jc w:val="both"/>
              <w:outlineLvl w:val="1"/>
              <w:rPr>
                <w:rFonts w:ascii="Times New Roman" w:eastAsia="Times New Roman" w:hAnsi="Times New Roman"/>
                <w:lang w:eastAsia="ru-RU"/>
              </w:rPr>
            </w:pPr>
          </w:p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   Регулятивные: освоение называть </w:t>
            </w:r>
            <w:proofErr w:type="gramStart"/>
            <w:r w:rsidRPr="00D355B3">
              <w:rPr>
                <w:rFonts w:ascii="Times New Roman" w:hAnsi="Times New Roman"/>
              </w:rPr>
              <w:t>предметы</w:t>
            </w:r>
            <w:proofErr w:type="gramEnd"/>
            <w:r w:rsidRPr="00D355B3">
              <w:rPr>
                <w:rFonts w:ascii="Times New Roman" w:hAnsi="Times New Roman"/>
              </w:rPr>
              <w:t xml:space="preserve"> окружающие детей.</w:t>
            </w:r>
          </w:p>
          <w:p w:rsidR="00792E6C" w:rsidRPr="00D355B3" w:rsidRDefault="00792E6C" w:rsidP="00792E6C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>Познавательные: освоение умения пользоваться словами, рассказывать о предметах.</w:t>
            </w:r>
          </w:p>
          <w:p w:rsidR="00792E6C" w:rsidRPr="00D355B3" w:rsidRDefault="00792E6C" w:rsidP="00FE1C89">
            <w:pPr>
              <w:spacing w:line="276" w:lineRule="auto"/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 xml:space="preserve">Коммуникативные: умение объяснять свои действия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shd w:val="clear" w:color="auto" w:fill="FFFFFF"/>
              <w:ind w:left="40" w:right="2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color w:val="000000"/>
                <w:lang w:eastAsia="ru-RU"/>
              </w:rPr>
              <w:t>-формирование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      </w:r>
          </w:p>
          <w:p w:rsidR="00792E6C" w:rsidRPr="00D355B3" w:rsidRDefault="00792E6C" w:rsidP="00792E6C">
            <w:pPr>
              <w:shd w:val="clear" w:color="auto" w:fill="FFFFFF"/>
              <w:ind w:left="40" w:right="2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</w:tbl>
    <w:p w:rsidR="00027FD6" w:rsidRPr="00D355B3" w:rsidRDefault="00792E6C" w:rsidP="00027FD6">
      <w:pPr>
        <w:spacing w:after="200" w:line="276" w:lineRule="auto"/>
        <w:rPr>
          <w:rFonts w:ascii="Times New Roman" w:hAnsi="Times New Roman"/>
          <w:b/>
        </w:rPr>
      </w:pPr>
      <w:r w:rsidRPr="00D355B3">
        <w:rPr>
          <w:rFonts w:ascii="Times New Roman" w:hAnsi="Times New Roman"/>
          <w:b/>
        </w:rPr>
        <w:t>Содержание учебного предмета</w:t>
      </w:r>
    </w:p>
    <w:tbl>
      <w:tblPr>
        <w:tblStyle w:val="a7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18"/>
        <w:gridCol w:w="8647"/>
        <w:gridCol w:w="1134"/>
      </w:tblGrid>
      <w:tr w:rsidR="00792E6C" w:rsidRPr="00D355B3" w:rsidTr="00FF5C57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rPr>
                <w:rFonts w:ascii="Times New Roman" w:hAnsi="Times New Roman"/>
                <w:b/>
              </w:rPr>
            </w:pPr>
            <w:r w:rsidRPr="00D355B3">
              <w:rPr>
                <w:rFonts w:ascii="Times New Roman" w:hAnsi="Times New Roman"/>
                <w:b/>
              </w:rPr>
              <w:t>Название раздела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rPr>
                <w:rFonts w:ascii="Times New Roman" w:hAnsi="Times New Roman"/>
                <w:b/>
              </w:rPr>
            </w:pPr>
            <w:r w:rsidRPr="00D355B3">
              <w:rPr>
                <w:rFonts w:ascii="Times New Roman" w:hAnsi="Times New Roman"/>
                <w:b/>
              </w:rPr>
              <w:t>Краткое содержание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rPr>
                <w:rFonts w:ascii="Times New Roman" w:hAnsi="Times New Roman"/>
                <w:b/>
              </w:rPr>
            </w:pPr>
            <w:r w:rsidRPr="00D355B3">
              <w:rPr>
                <w:rFonts w:ascii="Times New Roman" w:eastAsia="Times New Roman" w:hAnsi="Times New Roman"/>
                <w:b/>
                <w:lang w:eastAsia="ru-RU"/>
              </w:rPr>
              <w:t>Количество часов</w:t>
            </w:r>
          </w:p>
        </w:tc>
      </w:tr>
      <w:tr w:rsidR="00792E6C" w:rsidRPr="00D355B3" w:rsidTr="00FF5C57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  <w:b/>
                <w:bCs/>
                <w:iCs/>
              </w:rPr>
              <w:t>Человек и природа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eastAsia="@Arial Unicode MS" w:hAnsi="Times New Roman"/>
                <w:color w:val="000000"/>
              </w:rPr>
            </w:pPr>
            <w:r w:rsidRPr="00D355B3">
              <w:rPr>
                <w:rFonts w:ascii="Times New Roman" w:eastAsia="@Arial Unicode MS" w:hAnsi="Times New Roman"/>
                <w:color w:val="000000"/>
              </w:rPr>
              <w:t>Природа. Природные объекты и предметы, созданные человеком.</w:t>
            </w:r>
          </w:p>
          <w:p w:rsidR="00792E6C" w:rsidRPr="00D355B3" w:rsidRDefault="00792E6C" w:rsidP="00792E6C">
            <w:pPr>
              <w:jc w:val="left"/>
              <w:rPr>
                <w:rFonts w:ascii="Times New Roman" w:eastAsia="@Arial Unicode MS" w:hAnsi="Times New Roman"/>
                <w:color w:val="000000"/>
              </w:rPr>
            </w:pPr>
            <w:r w:rsidRPr="00D355B3">
              <w:rPr>
                <w:rFonts w:ascii="Times New Roman" w:eastAsia="@Arial Unicode MS" w:hAnsi="Times New Roman"/>
                <w:color w:val="000000"/>
              </w:rPr>
              <w:t>Неживая и живая природа. Признаки предметов (цвет, форма, сравнительные размеры и др.</w:t>
            </w:r>
            <w:proofErr w:type="gramStart"/>
            <w:r w:rsidRPr="00D355B3">
              <w:rPr>
                <w:rFonts w:ascii="Times New Roman" w:eastAsia="@Arial Unicode MS" w:hAnsi="Times New Roman"/>
                <w:color w:val="000000"/>
              </w:rPr>
              <w:t>).Примеры</w:t>
            </w:r>
            <w:proofErr w:type="gramEnd"/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явлений природы: смена времен года, снегопад, листопад, перелеты птиц, смена времени суток, рассвет, закат, ветер, дождь, гроза. Простейшие практические работы с веществами, жидкостями, газами. Звезды и планеты. </w:t>
            </w:r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>Солнце</w:t>
            </w:r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– </w:t>
            </w:r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>ближайшая к нам звезда, источник света и тепла для всего живого на Земле</w:t>
            </w:r>
            <w:r w:rsidRPr="00D355B3">
              <w:rPr>
                <w:rFonts w:ascii="Times New Roman" w:eastAsia="@Arial Unicode MS" w:hAnsi="Times New Roman"/>
                <w:color w:val="000000"/>
              </w:rPr>
              <w:t xml:space="preserve">. Земля – планета, общее представление о форме и размерах Земли. Глобус как модель Земли. </w:t>
            </w:r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 xml:space="preserve">Важнейшие природные объекты своей страны, района. </w:t>
            </w:r>
            <w:r w:rsidRPr="00D355B3">
              <w:rPr>
                <w:rFonts w:ascii="Times New Roman" w:eastAsia="@Arial Unicode MS" w:hAnsi="Times New Roman"/>
                <w:color w:val="000000"/>
              </w:rPr>
              <w:t>Времена года, их особенности (на основе наблюдений. Смена времен года в родном крае на основе наблюдений. Погода, ее составляющие (температура воздуха, облачность, осадки, ветер</w:t>
            </w:r>
            <w:proofErr w:type="gramStart"/>
            <w:r w:rsidRPr="00D355B3">
              <w:rPr>
                <w:rFonts w:ascii="Times New Roman" w:eastAsia="@Arial Unicode MS" w:hAnsi="Times New Roman"/>
                <w:color w:val="000000"/>
              </w:rPr>
              <w:t>).Наблюдение</w:t>
            </w:r>
            <w:proofErr w:type="gramEnd"/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за погодой своего края. </w:t>
            </w:r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>Предсказание погоды и его значение в жизни людей</w:t>
            </w:r>
            <w:r w:rsidRPr="00D355B3">
              <w:rPr>
                <w:rFonts w:ascii="Times New Roman" w:eastAsia="@Arial Unicode MS" w:hAnsi="Times New Roman"/>
                <w:color w:val="000000"/>
              </w:rPr>
              <w:t>. Особенности поверхности родного края (краткая характеристика на основе наблюдений</w:t>
            </w:r>
            <w:proofErr w:type="gramStart"/>
            <w:r w:rsidRPr="00D355B3">
              <w:rPr>
                <w:rFonts w:ascii="Times New Roman" w:eastAsia="@Arial Unicode MS" w:hAnsi="Times New Roman"/>
                <w:color w:val="000000"/>
              </w:rPr>
              <w:t>).Состояния</w:t>
            </w:r>
            <w:proofErr w:type="gramEnd"/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воды, ее распространение в природе, значение для живых организмов и хозяйственной жизни человека. Растения, их разнообразие.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 Животные, их разнообразие. Условия, необходимые для жизни животных (воздух, вода, тепло, пища</w:t>
            </w:r>
            <w:proofErr w:type="gramStart"/>
            <w:r w:rsidRPr="00D355B3">
              <w:rPr>
                <w:rFonts w:ascii="Times New Roman" w:eastAsia="@Arial Unicode MS" w:hAnsi="Times New Roman"/>
                <w:color w:val="000000"/>
              </w:rPr>
              <w:t>).Насекомые</w:t>
            </w:r>
            <w:proofErr w:type="gramEnd"/>
            <w:r w:rsidRPr="00D355B3">
              <w:rPr>
                <w:rFonts w:ascii="Times New Roman" w:eastAsia="@Arial Unicode MS" w:hAnsi="Times New Roman"/>
                <w:color w:val="000000"/>
              </w:rPr>
              <w:t>, рыбы, птицы, звери, их отличия. Дикие и домашние животные. Роль животных в природе и жизни людей, бережное Животные родного края, их названия, краткая характеристика на основе наблюдений. Отношение человека к животным. Человек – часть природы.</w:t>
            </w:r>
          </w:p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eastAsia="@Arial Unicode MS" w:hAnsi="Times New Roman"/>
                <w:color w:val="000000"/>
              </w:rPr>
              <w:t>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 Положительное и отрицательное влияние деятельности человека на природу (в том числе на примере окружающей местности</w:t>
            </w:r>
            <w:proofErr w:type="gramStart"/>
            <w:r w:rsidRPr="00D355B3">
              <w:rPr>
                <w:rFonts w:ascii="Times New Roman" w:eastAsia="@Arial Unicode MS" w:hAnsi="Times New Roman"/>
                <w:color w:val="000000"/>
              </w:rPr>
              <w:t>).Правила</w:t>
            </w:r>
            <w:proofErr w:type="gramEnd"/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поведения в природе. Охрана природных богатств: воды, воздуха, полезных ископаемых, растительного и животного мира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 </w:t>
            </w:r>
            <w:r w:rsidRPr="00D355B3">
              <w:rPr>
                <w:rFonts w:ascii="Times New Roman" w:eastAsia="@Arial Unicode MS" w:hAnsi="Times New Roman"/>
                <w:bCs/>
                <w:iCs/>
                <w:color w:val="000000"/>
              </w:rPr>
              <w:t xml:space="preserve">Личная ответственность каждого человека за состояние своего здоровья и здоровья окружающих </w:t>
            </w:r>
            <w:r w:rsidRPr="00D355B3">
              <w:rPr>
                <w:rFonts w:ascii="Times New Roman" w:eastAsia="@Arial Unicode MS" w:hAnsi="Times New Roman"/>
                <w:bCs/>
                <w:iCs/>
                <w:color w:val="000000"/>
              </w:rPr>
              <w:lastRenderedPageBreak/>
              <w:t>его людей. Внимание, уважительное отношение к людям с ограниченными возможностями здоровья, забота о них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lastRenderedPageBreak/>
              <w:t>26</w:t>
            </w:r>
          </w:p>
        </w:tc>
      </w:tr>
      <w:tr w:rsidR="00792E6C" w:rsidRPr="00D355B3" w:rsidTr="00FF5C57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  <w:b/>
                <w:bCs/>
                <w:iCs/>
              </w:rPr>
              <w:t>Человек и общество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eastAsia="@Arial Unicode MS" w:hAnsi="Times New Roman"/>
                <w:color w:val="000000"/>
              </w:rPr>
      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      </w:r>
          </w:p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eastAsia="@Arial Unicode MS" w:hAnsi="Times New Roman"/>
                <w:color w:val="000000"/>
              </w:rPr>
              <w:t xml:space="preserve"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      </w:r>
            <w:proofErr w:type="spellStart"/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>Хозяйствосемьи</w:t>
            </w:r>
            <w:r w:rsidRPr="00D355B3">
              <w:rPr>
                <w:rFonts w:ascii="Times New Roman" w:eastAsia="@Arial Unicode MS" w:hAnsi="Times New Roman"/>
                <w:color w:val="000000"/>
              </w:rPr>
              <w:t>.Имена</w:t>
            </w:r>
            <w:proofErr w:type="spellEnd"/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и фамилии членов семьи. Духовно-нравственные ценности в семейной культуре народов России и мира. Младший школьник. Правила поведения в школе, на уроке. Обращение к учителю. Оценка великой миссии учителя в культуре народов России и мира. Классный, школьный коллектив, совместная учеба, игры, отдых. Друзья, взаимоотношения между ними; ценность дружбы, согласия, взаимной помощи. Правила взаимоотношений со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 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</w:t>
            </w:r>
            <w:proofErr w:type="gramStart"/>
            <w:r w:rsidRPr="00D355B3">
              <w:rPr>
                <w:rFonts w:ascii="Times New Roman" w:eastAsia="@Arial Unicode MS" w:hAnsi="Times New Roman"/>
                <w:color w:val="000000"/>
              </w:rPr>
              <w:t>мастерство .Общественный</w:t>
            </w:r>
            <w:proofErr w:type="gramEnd"/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транспорт. Наземный, воздушный и водный транспорт. Правила пользования транспортом. Транспорт города или села. </w:t>
            </w:r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>Средства связи</w:t>
            </w:r>
            <w:r w:rsidRPr="00D355B3">
              <w:rPr>
                <w:rFonts w:ascii="Times New Roman" w:eastAsia="@Arial Unicode MS" w:hAnsi="Times New Roman"/>
                <w:color w:val="000000"/>
              </w:rPr>
              <w:t xml:space="preserve">: </w:t>
            </w:r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>почта</w:t>
            </w:r>
            <w:r w:rsidRPr="00D355B3">
              <w:rPr>
                <w:rFonts w:ascii="Times New Roman" w:eastAsia="@Arial Unicode MS" w:hAnsi="Times New Roman"/>
                <w:color w:val="000000"/>
              </w:rPr>
              <w:t xml:space="preserve">, </w:t>
            </w:r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>телеграф</w:t>
            </w:r>
            <w:r w:rsidRPr="00D355B3">
              <w:rPr>
                <w:rFonts w:ascii="Times New Roman" w:eastAsia="@Arial Unicode MS" w:hAnsi="Times New Roman"/>
                <w:color w:val="000000"/>
              </w:rPr>
              <w:t xml:space="preserve">, </w:t>
            </w:r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 xml:space="preserve">телефон, электронная почта, аудио- и </w:t>
            </w:r>
            <w:proofErr w:type="spellStart"/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>видеочаты</w:t>
            </w:r>
            <w:proofErr w:type="spellEnd"/>
            <w:r w:rsidRPr="00D355B3">
              <w:rPr>
                <w:rFonts w:ascii="Times New Roman" w:eastAsia="@Arial Unicode MS" w:hAnsi="Times New Roman"/>
                <w:iCs/>
                <w:color w:val="000000"/>
              </w:rPr>
              <w:t xml:space="preserve">, форум Средства массовой информации: радио, телевидение, пресса, Интернет. </w:t>
            </w:r>
            <w:r w:rsidRPr="00D355B3">
              <w:rPr>
                <w:rFonts w:ascii="Times New Roman" w:eastAsia="@Arial Unicode MS" w:hAnsi="Times New Roman"/>
                <w:color w:val="000000"/>
              </w:rPr>
              <w:t>Наша Родина – Россия, Российская Федерация. Ценностно-смысловое содержание понятий «Родина», «Отечество», «Отчизна</w:t>
            </w:r>
            <w:proofErr w:type="gramStart"/>
            <w:r w:rsidRPr="00D355B3">
              <w:rPr>
                <w:rFonts w:ascii="Times New Roman" w:eastAsia="@Arial Unicode MS" w:hAnsi="Times New Roman"/>
                <w:color w:val="000000"/>
              </w:rPr>
              <w:t>».Государственная</w:t>
            </w:r>
            <w:proofErr w:type="gramEnd"/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символика России: Государственный герб России, Государственный флаг России, Государственный гимн России; правила поведения </w:t>
            </w:r>
            <w:proofErr w:type="spellStart"/>
            <w:r w:rsidRPr="00D355B3">
              <w:rPr>
                <w:rFonts w:ascii="Times New Roman" w:eastAsia="@Arial Unicode MS" w:hAnsi="Times New Roman"/>
                <w:color w:val="000000"/>
              </w:rPr>
              <w:t>приПраздник</w:t>
            </w:r>
            <w:proofErr w:type="spellEnd"/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Международный женский день, День весны и труда, День Победы, День России, День защиты детей, День народного единства, День Конституции. Прослушивании гимна. Праздники и памятные даты своего региона. Оформление плаката или стенной газеты к общественному празднику.  Москва – столица России Святыни.  Москвы –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Главный город родного края: достопримечательности, история и характеристика отдельных исторических событий, связанных с ним. Россия – многонациональная страна. Народы, населяющие Россию, их обычаи, характерные особенности быта (по выбору</w:t>
            </w:r>
            <w:proofErr w:type="gramStart"/>
            <w:r w:rsidRPr="00D355B3">
              <w:rPr>
                <w:rFonts w:ascii="Times New Roman" w:eastAsia="@Arial Unicode MS" w:hAnsi="Times New Roman"/>
                <w:color w:val="000000"/>
              </w:rPr>
              <w:t>).Уважительное</w:t>
            </w:r>
            <w:proofErr w:type="gramEnd"/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 Родной край – частица России. Родной город (населенный пункт), регион (область, край, республика): название, основные достопримечательности; музеи, театры, спортивные комплексы и пр.Особенности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</w:t>
            </w:r>
            <w:proofErr w:type="gramStart"/>
            <w:r w:rsidRPr="00D355B3">
              <w:rPr>
                <w:rFonts w:ascii="Times New Roman" w:eastAsia="@Arial Unicode MS" w:hAnsi="Times New Roman"/>
                <w:color w:val="000000"/>
              </w:rPr>
              <w:t>земляка .Картины</w:t>
            </w:r>
            <w:proofErr w:type="gramEnd"/>
            <w:r w:rsidRPr="00D355B3">
              <w:rPr>
                <w:rFonts w:ascii="Times New Roman" w:eastAsia="@Arial Unicode MS" w:hAnsi="Times New Roman"/>
                <w:color w:val="000000"/>
              </w:rPr>
              <w:t xml:space="preserve"> быта, труда, духовно-нравственные и культурные традиции людей в разные исторические времена.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t>30</w:t>
            </w:r>
          </w:p>
        </w:tc>
      </w:tr>
      <w:tr w:rsidR="00792E6C" w:rsidRPr="00D355B3" w:rsidTr="00FF5C57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rPr>
                <w:rFonts w:ascii="Times New Roman" w:hAnsi="Times New Roman"/>
                <w:bCs/>
              </w:rPr>
            </w:pPr>
            <w:r w:rsidRPr="00D355B3">
              <w:rPr>
                <w:rFonts w:ascii="Times New Roman" w:hAnsi="Times New Roman"/>
                <w:b/>
                <w:bCs/>
                <w:iCs/>
              </w:rPr>
              <w:t>Правила безопасной жизни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  <w:r w:rsidRPr="00D355B3">
              <w:rPr>
                <w:rFonts w:ascii="Times New Roman" w:hAnsi="Times New Roman"/>
              </w:rPr>
              <w:t>Ценность здоровья и здорового образа жизни</w:t>
            </w:r>
            <w:r w:rsidRPr="00D355B3">
              <w:rPr>
                <w:rFonts w:ascii="Times New Roman" w:hAnsi="Times New Roman"/>
                <w:spacing w:val="2"/>
              </w:rPr>
              <w:t xml:space="preserve"> Режим дня школьника, чередование труда и отдыха в </w:t>
            </w:r>
            <w:r w:rsidRPr="00D355B3">
              <w:rPr>
                <w:rFonts w:ascii="Times New Roman" w:hAnsi="Times New Roman"/>
              </w:rPr>
              <w:t xml:space="preserve">режиме дня; личная гигиена. Физическая культура, закаливание, игры на воздухе как условие сохранения и укрепления </w:t>
            </w:r>
            <w:r w:rsidRPr="00D355B3">
              <w:rPr>
                <w:rFonts w:ascii="Times New Roman" w:hAnsi="Times New Roman"/>
                <w:spacing w:val="2"/>
              </w:rPr>
              <w:t>здоровья. Личная ответственность каждого человека за со</w:t>
            </w:r>
            <w:r w:rsidRPr="00D355B3">
              <w:rPr>
                <w:rFonts w:ascii="Times New Roman" w:hAnsi="Times New Roman"/>
              </w:rPr>
              <w:t xml:space="preserve">хранение и укрепление своего физического и нравственного здоровья Номера телефонов экстренной помощи. Первая </w:t>
            </w:r>
            <w:r w:rsidRPr="00D355B3">
              <w:rPr>
                <w:rFonts w:ascii="Times New Roman" w:hAnsi="Times New Roman"/>
                <w:spacing w:val="2"/>
              </w:rPr>
              <w:t xml:space="preserve">помощь при легких травмах </w:t>
            </w:r>
            <w:r w:rsidRPr="00D355B3">
              <w:rPr>
                <w:rFonts w:ascii="Times New Roman" w:hAnsi="Times New Roman"/>
                <w:spacing w:val="2"/>
              </w:rPr>
              <w:lastRenderedPageBreak/>
              <w:t>(</w:t>
            </w:r>
            <w:r w:rsidRPr="00D355B3">
              <w:rPr>
                <w:rFonts w:ascii="Times New Roman" w:hAnsi="Times New Roman"/>
                <w:iCs/>
                <w:spacing w:val="2"/>
              </w:rPr>
              <w:t>ушиб</w:t>
            </w:r>
            <w:r w:rsidRPr="00D355B3">
              <w:rPr>
                <w:rFonts w:ascii="Times New Roman" w:hAnsi="Times New Roman"/>
                <w:spacing w:val="2"/>
              </w:rPr>
              <w:t xml:space="preserve">, </w:t>
            </w:r>
            <w:r w:rsidRPr="00D355B3">
              <w:rPr>
                <w:rFonts w:ascii="Times New Roman" w:hAnsi="Times New Roman"/>
                <w:iCs/>
                <w:spacing w:val="2"/>
              </w:rPr>
              <w:t>порез</w:t>
            </w:r>
            <w:r w:rsidRPr="00D355B3">
              <w:rPr>
                <w:rFonts w:ascii="Times New Roman" w:hAnsi="Times New Roman"/>
                <w:spacing w:val="2"/>
              </w:rPr>
              <w:t xml:space="preserve">, </w:t>
            </w:r>
            <w:r w:rsidRPr="00D355B3">
              <w:rPr>
                <w:rFonts w:ascii="Times New Roman" w:hAnsi="Times New Roman"/>
                <w:iCs/>
                <w:spacing w:val="2"/>
              </w:rPr>
              <w:t>ожог</w:t>
            </w:r>
            <w:r w:rsidRPr="00D355B3">
              <w:rPr>
                <w:rFonts w:ascii="Times New Roman" w:hAnsi="Times New Roman"/>
                <w:spacing w:val="2"/>
              </w:rPr>
              <w:t xml:space="preserve">), </w:t>
            </w:r>
            <w:r w:rsidRPr="00D355B3">
              <w:rPr>
                <w:rFonts w:ascii="Times New Roman" w:hAnsi="Times New Roman"/>
                <w:iCs/>
                <w:spacing w:val="2"/>
              </w:rPr>
              <w:t>обмора</w:t>
            </w:r>
            <w:r w:rsidRPr="00D355B3">
              <w:rPr>
                <w:rFonts w:ascii="Times New Roman" w:hAnsi="Times New Roman"/>
                <w:iCs/>
              </w:rPr>
              <w:t>живании</w:t>
            </w:r>
            <w:r w:rsidRPr="00D355B3">
              <w:rPr>
                <w:rFonts w:ascii="Times New Roman" w:hAnsi="Times New Roman"/>
              </w:rPr>
              <w:t xml:space="preserve">, </w:t>
            </w:r>
            <w:r w:rsidRPr="00D355B3">
              <w:rPr>
                <w:rFonts w:ascii="Times New Roman" w:hAnsi="Times New Roman"/>
                <w:iCs/>
              </w:rPr>
              <w:t>перегреве</w:t>
            </w:r>
            <w:r w:rsidRPr="00D355B3">
              <w:rPr>
                <w:rFonts w:ascii="Times New Roman" w:hAnsi="Times New Roman"/>
              </w:rPr>
              <w:t xml:space="preserve">. Дорога от дома до школы, правила безопасного поведения </w:t>
            </w:r>
            <w:r w:rsidRPr="00D355B3">
              <w:rPr>
                <w:rFonts w:ascii="Times New Roman" w:hAnsi="Times New Roman"/>
                <w:spacing w:val="2"/>
              </w:rPr>
              <w:t>на дорогах, в лесу, на водоеме в разное время года. Правила перехода дороги со шлагбаумом. Пра</w:t>
            </w:r>
            <w:r w:rsidRPr="00D355B3">
              <w:rPr>
                <w:rFonts w:ascii="Times New Roman" w:hAnsi="Times New Roman"/>
              </w:rPr>
              <w:t>вила пожарной безопасности, основные правила обращения с газом, электричеством, водой. Правила безопасного поведения в природе. Забота о здоровье и безопасности окружающих людей.</w:t>
            </w:r>
          </w:p>
          <w:p w:rsidR="00792E6C" w:rsidRPr="00D355B3" w:rsidRDefault="00792E6C" w:rsidP="00792E6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6C" w:rsidRPr="00D355B3" w:rsidRDefault="00792E6C" w:rsidP="00792E6C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D355B3">
              <w:rPr>
                <w:rFonts w:ascii="Times New Roman" w:eastAsia="Times New Roman" w:hAnsi="Times New Roman"/>
                <w:lang w:eastAsia="ru-RU"/>
              </w:rPr>
              <w:lastRenderedPageBreak/>
              <w:t>10</w:t>
            </w:r>
          </w:p>
        </w:tc>
      </w:tr>
    </w:tbl>
    <w:p w:rsidR="00792F6B" w:rsidRPr="00D355B3" w:rsidRDefault="00792F6B" w:rsidP="00792F6B">
      <w:pPr>
        <w:pStyle w:val="a3"/>
        <w:jc w:val="center"/>
        <w:rPr>
          <w:b/>
          <w:lang w:val="tt-RU"/>
        </w:rPr>
      </w:pPr>
      <w:r w:rsidRPr="00D355B3">
        <w:rPr>
          <w:b/>
          <w:lang w:val="tt-RU"/>
        </w:rPr>
        <w:t>Әйләнә- тирә буенча программа эчтәлеге.</w:t>
      </w:r>
    </w:p>
    <w:p w:rsidR="00792F6B" w:rsidRPr="00D355B3" w:rsidRDefault="00792F6B" w:rsidP="00792F6B">
      <w:pPr>
        <w:pStyle w:val="a3"/>
        <w:jc w:val="center"/>
        <w:rPr>
          <w:lang w:val="tt-RU"/>
        </w:rPr>
      </w:pPr>
    </w:p>
    <w:tbl>
      <w:tblPr>
        <w:tblW w:w="10915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8"/>
        <w:gridCol w:w="3293"/>
        <w:gridCol w:w="3402"/>
        <w:gridCol w:w="3402"/>
      </w:tblGrid>
      <w:tr w:rsidR="00792F6B" w:rsidRPr="00D355B3" w:rsidTr="00777A9D">
        <w:tc>
          <w:tcPr>
            <w:tcW w:w="818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</w:p>
        </w:tc>
        <w:tc>
          <w:tcPr>
            <w:tcW w:w="3293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Бүлек исеме.</w:t>
            </w:r>
          </w:p>
        </w:tc>
        <w:tc>
          <w:tcPr>
            <w:tcW w:w="3402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Программа буенча дәрес саны.</w:t>
            </w:r>
          </w:p>
        </w:tc>
        <w:tc>
          <w:tcPr>
            <w:tcW w:w="3402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План буенча дәрес саны.</w:t>
            </w:r>
          </w:p>
        </w:tc>
      </w:tr>
      <w:tr w:rsidR="00792F6B" w:rsidRPr="00D355B3" w:rsidTr="00777A9D">
        <w:tc>
          <w:tcPr>
            <w:tcW w:w="818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1</w:t>
            </w:r>
          </w:p>
        </w:tc>
        <w:tc>
          <w:tcPr>
            <w:tcW w:w="3293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Без һәм безнең дөн</w:t>
            </w:r>
            <w:r w:rsidRPr="00D355B3">
              <w:t>ь</w:t>
            </w:r>
            <w:r w:rsidRPr="00D355B3">
              <w:rPr>
                <w:lang w:val="tt-RU"/>
              </w:rPr>
              <w:t>я.</w:t>
            </w:r>
          </w:p>
        </w:tc>
        <w:tc>
          <w:tcPr>
            <w:tcW w:w="3402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10</w:t>
            </w:r>
          </w:p>
        </w:tc>
        <w:tc>
          <w:tcPr>
            <w:tcW w:w="3402" w:type="dxa"/>
          </w:tcPr>
          <w:p w:rsidR="00792F6B" w:rsidRPr="00D355B3" w:rsidRDefault="001567D8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10</w:t>
            </w:r>
          </w:p>
        </w:tc>
      </w:tr>
      <w:tr w:rsidR="00792F6B" w:rsidRPr="00D355B3" w:rsidTr="00777A9D">
        <w:tc>
          <w:tcPr>
            <w:tcW w:w="818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2</w:t>
            </w:r>
          </w:p>
        </w:tc>
        <w:tc>
          <w:tcPr>
            <w:tcW w:w="3293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Безнең класс.</w:t>
            </w:r>
          </w:p>
        </w:tc>
        <w:tc>
          <w:tcPr>
            <w:tcW w:w="3402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12</w:t>
            </w:r>
          </w:p>
        </w:tc>
        <w:tc>
          <w:tcPr>
            <w:tcW w:w="3402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13</w:t>
            </w:r>
          </w:p>
        </w:tc>
      </w:tr>
      <w:tr w:rsidR="00792F6B" w:rsidRPr="00D355B3" w:rsidTr="00777A9D">
        <w:tc>
          <w:tcPr>
            <w:tcW w:w="818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3</w:t>
            </w:r>
          </w:p>
        </w:tc>
        <w:tc>
          <w:tcPr>
            <w:tcW w:w="3293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Безнеңөй һәм гаилә.</w:t>
            </w:r>
          </w:p>
        </w:tc>
        <w:tc>
          <w:tcPr>
            <w:tcW w:w="3402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14</w:t>
            </w:r>
          </w:p>
        </w:tc>
        <w:tc>
          <w:tcPr>
            <w:tcW w:w="3402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15</w:t>
            </w:r>
          </w:p>
        </w:tc>
      </w:tr>
      <w:tr w:rsidR="00792F6B" w:rsidRPr="00D355B3" w:rsidTr="00777A9D">
        <w:tc>
          <w:tcPr>
            <w:tcW w:w="818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4</w:t>
            </w:r>
          </w:p>
        </w:tc>
        <w:tc>
          <w:tcPr>
            <w:tcW w:w="3293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Шәһәр һәм авыл.</w:t>
            </w:r>
          </w:p>
        </w:tc>
        <w:tc>
          <w:tcPr>
            <w:tcW w:w="3402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13</w:t>
            </w:r>
          </w:p>
        </w:tc>
        <w:tc>
          <w:tcPr>
            <w:tcW w:w="3402" w:type="dxa"/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14</w:t>
            </w:r>
          </w:p>
        </w:tc>
      </w:tr>
      <w:tr w:rsidR="00792F6B" w:rsidRPr="00D355B3" w:rsidTr="00777A9D">
        <w:trPr>
          <w:trHeight w:val="270"/>
        </w:trPr>
        <w:tc>
          <w:tcPr>
            <w:tcW w:w="818" w:type="dxa"/>
            <w:tcBorders>
              <w:bottom w:val="single" w:sz="4" w:space="0" w:color="auto"/>
            </w:tcBorders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5</w:t>
            </w:r>
          </w:p>
        </w:tc>
        <w:tc>
          <w:tcPr>
            <w:tcW w:w="3293" w:type="dxa"/>
            <w:tcBorders>
              <w:bottom w:val="single" w:sz="4" w:space="0" w:color="auto"/>
            </w:tcBorders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Туган ил.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 xml:space="preserve">7  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8</w:t>
            </w:r>
          </w:p>
        </w:tc>
      </w:tr>
      <w:tr w:rsidR="00792F6B" w:rsidRPr="00D355B3" w:rsidTr="00777A9D">
        <w:trPr>
          <w:trHeight w:val="70"/>
        </w:trPr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6</w:t>
            </w:r>
          </w:p>
        </w:tc>
        <w:tc>
          <w:tcPr>
            <w:tcW w:w="3293" w:type="dxa"/>
            <w:tcBorders>
              <w:top w:val="single" w:sz="4" w:space="0" w:color="auto"/>
              <w:bottom w:val="single" w:sz="4" w:space="0" w:color="auto"/>
            </w:tcBorders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Кеше һәм әйләнә-тирә.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792F6B" w:rsidRPr="00D355B3" w:rsidRDefault="00792F6B" w:rsidP="00792E6C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4+6сәг.резер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792F6B" w:rsidRPr="00D355B3" w:rsidRDefault="00422414" w:rsidP="00792E6C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>6</w:t>
            </w:r>
          </w:p>
        </w:tc>
      </w:tr>
      <w:tr w:rsidR="00792F6B" w:rsidRPr="00D355B3" w:rsidTr="00777A9D">
        <w:trPr>
          <w:trHeight w:val="608"/>
        </w:trPr>
        <w:tc>
          <w:tcPr>
            <w:tcW w:w="818" w:type="dxa"/>
            <w:tcBorders>
              <w:top w:val="single" w:sz="4" w:space="0" w:color="auto"/>
            </w:tcBorders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</w:p>
        </w:tc>
        <w:tc>
          <w:tcPr>
            <w:tcW w:w="3293" w:type="dxa"/>
            <w:tcBorders>
              <w:top w:val="single" w:sz="4" w:space="0" w:color="auto"/>
            </w:tcBorders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 xml:space="preserve">       =66 сәг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792F6B" w:rsidRPr="00D355B3" w:rsidRDefault="00792F6B" w:rsidP="001567D8">
            <w:pPr>
              <w:pStyle w:val="a3"/>
              <w:rPr>
                <w:lang w:val="tt-RU"/>
              </w:rPr>
            </w:pPr>
            <w:r w:rsidRPr="00D355B3">
              <w:rPr>
                <w:lang w:val="tt-RU"/>
              </w:rPr>
              <w:t xml:space="preserve"> = 66сәг.</w:t>
            </w:r>
          </w:p>
        </w:tc>
      </w:tr>
    </w:tbl>
    <w:p w:rsidR="00792F6B" w:rsidRPr="00D355B3" w:rsidRDefault="00792F6B" w:rsidP="00792F6B">
      <w:pPr>
        <w:pStyle w:val="a3"/>
        <w:rPr>
          <w:lang w:val="tt-RU"/>
        </w:rPr>
      </w:pPr>
    </w:p>
    <w:p w:rsidR="00792F6B" w:rsidRPr="00D355B3" w:rsidRDefault="00792F6B" w:rsidP="00792F6B">
      <w:pPr>
        <w:autoSpaceDE w:val="0"/>
        <w:autoSpaceDN w:val="0"/>
        <w:adjustRightInd w:val="0"/>
        <w:rPr>
          <w:rFonts w:ascii="Times New Roman" w:hAnsi="Times New Roman"/>
          <w:lang w:eastAsia="ru-RU"/>
        </w:rPr>
      </w:pPr>
    </w:p>
    <w:p w:rsidR="00FE1C89" w:rsidRPr="00D355B3" w:rsidRDefault="009761EA" w:rsidP="00372D47">
      <w:pPr>
        <w:spacing w:before="100" w:beforeAutospacing="1" w:after="100" w:afterAutospacing="1"/>
        <w:contextualSpacing/>
        <w:jc w:val="left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D355B3">
        <w:rPr>
          <w:rFonts w:ascii="Times New Roman" w:eastAsia="Times New Roman" w:hAnsi="Times New Roman"/>
          <w:lang w:eastAsia="ru-RU"/>
        </w:rPr>
        <w:t>.</w:t>
      </w:r>
      <w:r w:rsidR="00372D47" w:rsidRPr="00D355B3">
        <w:rPr>
          <w:rFonts w:ascii="Times New Roman" w:eastAsia="Times New Roman" w:hAnsi="Times New Roman"/>
          <w:lang w:eastAsia="ru-RU"/>
        </w:rPr>
        <w:t xml:space="preserve">                     </w:t>
      </w:r>
      <w:r w:rsidR="00D355B3">
        <w:rPr>
          <w:rFonts w:ascii="Times New Roman" w:eastAsia="Times New Roman" w:hAnsi="Times New Roman"/>
          <w:lang w:eastAsia="ru-RU"/>
        </w:rPr>
        <w:t xml:space="preserve">                                </w:t>
      </w:r>
      <w:r w:rsidR="00372D47" w:rsidRPr="00D355B3">
        <w:rPr>
          <w:rFonts w:ascii="Times New Roman" w:eastAsia="Times New Roman" w:hAnsi="Times New Roman"/>
          <w:lang w:eastAsia="ru-RU"/>
        </w:rPr>
        <w:t xml:space="preserve"> </w:t>
      </w:r>
      <w:r w:rsidR="00FE1C89" w:rsidRPr="00D355B3">
        <w:rPr>
          <w:rFonts w:ascii="Times New Roman" w:hAnsi="Times New Roman"/>
          <w:b/>
          <w:sz w:val="24"/>
          <w:szCs w:val="24"/>
          <w:lang w:val="tt-RU" w:eastAsia="ru-RU"/>
        </w:rPr>
        <w:t>Темати</w:t>
      </w:r>
      <w:r w:rsidR="008A73ED" w:rsidRPr="00D355B3">
        <w:rPr>
          <w:rFonts w:ascii="Times New Roman" w:hAnsi="Times New Roman"/>
          <w:b/>
          <w:sz w:val="24"/>
          <w:szCs w:val="24"/>
          <w:lang w:val="tt-RU" w:eastAsia="ru-RU"/>
        </w:rPr>
        <w:t>ч</w:t>
      </w:r>
      <w:r w:rsidR="00FE1C89" w:rsidRPr="00D355B3">
        <w:rPr>
          <w:rFonts w:ascii="Times New Roman" w:hAnsi="Times New Roman"/>
          <w:b/>
          <w:sz w:val="24"/>
          <w:szCs w:val="24"/>
          <w:lang w:val="tt-RU" w:eastAsia="ru-RU"/>
        </w:rPr>
        <w:t>еское планирование.</w:t>
      </w:r>
    </w:p>
    <w:p w:rsidR="005B1CCE" w:rsidRPr="00D355B3" w:rsidRDefault="005B1CCE" w:rsidP="00EF2915">
      <w:pPr>
        <w:rPr>
          <w:rFonts w:ascii="Times New Roman" w:hAnsi="Times New Roman"/>
          <w:b/>
          <w:sz w:val="24"/>
          <w:szCs w:val="24"/>
          <w:lang w:val="tt-RU" w:eastAsia="ru-RU"/>
        </w:rPr>
      </w:pPr>
      <w:r w:rsidRPr="00D355B3">
        <w:rPr>
          <w:rFonts w:ascii="Times New Roman" w:hAnsi="Times New Roman"/>
          <w:b/>
          <w:sz w:val="24"/>
          <w:szCs w:val="24"/>
          <w:lang w:val="tt-RU" w:eastAsia="ru-RU"/>
        </w:rPr>
        <w:t>Әйләнә-тирә дөнья  (66 дәрес)А.А.Плешаков; М.Ю.Новицкая. 1 класс. УМК «Перспектива».</w:t>
      </w:r>
    </w:p>
    <w:p w:rsidR="005B1CCE" w:rsidRPr="00D355B3" w:rsidRDefault="005B1CCE" w:rsidP="00EF2915">
      <w:pPr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6380"/>
        <w:gridCol w:w="709"/>
        <w:gridCol w:w="992"/>
        <w:gridCol w:w="1134"/>
      </w:tblGrid>
      <w:tr w:rsidR="008873C5" w:rsidRPr="00D355B3" w:rsidTr="00097DF4">
        <w:trPr>
          <w:trHeight w:val="1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097DF4" w:rsidP="00097DF4">
            <w:pPr>
              <w:pStyle w:val="a8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Сәг</w:t>
            </w:r>
          </w:p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План буен</w:t>
            </w:r>
          </w:p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ча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Факт буен</w:t>
            </w:r>
          </w:p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ча</w:t>
            </w:r>
          </w:p>
        </w:tc>
      </w:tr>
      <w:tr w:rsidR="008873C5" w:rsidRPr="00D355B3" w:rsidTr="00097DF4">
        <w:trPr>
          <w:trHeight w:val="48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  <w:r w:rsidRPr="00D355B3"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  <w:t>Без һәм безнең дөнья.(11 сәг.)</w:t>
            </w:r>
          </w:p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Дөнья- безнең әйләнә тирә.Юл йөрү кагыйдәләре.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873C5" w:rsidRPr="00D355B3" w:rsidRDefault="008873C5" w:rsidP="00EF2915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175E43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7C6C13" w:rsidRPr="00D355B3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39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Табигать белән танышу.Кеше кулы белән ясалмаган әйберләр- табигать.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175E43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7C6C13" w:rsidRPr="00D355B3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8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Терек һәм терек булмаган табигать . Табигатьтәге кешенең мөһим урыны.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175E43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D355B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7C6C13" w:rsidRPr="00D355B3">
              <w:rPr>
                <w:rFonts w:ascii="Times New Roman" w:hAnsi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0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Мәдәният. Мәдәният обьекты, предметы.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175E43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D355B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C6C13" w:rsidRPr="00D355B3">
              <w:rPr>
                <w:rFonts w:ascii="Times New Roman" w:hAnsi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9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Сәнгать иҗатларын саклау.Иске, яңа сәнгать әсәрләрен саклау.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D355B3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1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Кеше иҗатында табигать. Терек һәм терек булмаган табигать образы.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44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Без-кешеләр.Рәсәй халкының милли киемнәре.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25.09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36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 дөнья белән аралашабыз.А.С.Пушкин иҗатындагы  табигать гүзәллеге.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3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Кешеләр- мәдәниятне булдыручылар.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4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“Без һәм безнең дөнья” темасы буенча кабатлау.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1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tt-RU"/>
              </w:rPr>
            </w:pPr>
            <w:r w:rsidRPr="00D355B3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tt-RU"/>
              </w:rPr>
              <w:t>Безнең класс (13с.)</w:t>
            </w:r>
          </w:p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Мәктәптә безнең сыйныф.Сыйныф җиһазлары.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17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Без- дус,тату сыйныф.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4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Укытучы- остаз һәм иптәш.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16.10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31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Сыйныф бүлмәсенең табигате.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2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Бүлмә гөлләрен ничек карап үстерергә.</w:t>
            </w:r>
          </w:p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23.10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569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Мәктәп янында нәрсәләр үсә. Үсемлекләрне атлас-определитель буенча тану.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94CF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25.10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53F08" w:rsidRPr="00D355B3" w:rsidTr="00097DF4">
        <w:trPr>
          <w:trHeight w:val="26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097DF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Пыяла ярлар артындагы дөн</w:t>
            </w:r>
            <w:r w:rsidRPr="00D355B3">
              <w:rPr>
                <w:rFonts w:ascii="Times New Roman" w:hAnsi="Times New Roman"/>
                <w:sz w:val="24"/>
                <w:szCs w:val="24"/>
              </w:rPr>
              <w:t>ь</w:t>
            </w: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53F08" w:rsidRPr="00D355B3" w:rsidTr="00097DF4">
        <w:trPr>
          <w:trHeight w:val="127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Бездә тагын нинди хайваннар яши.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53F08" w:rsidRPr="00D355B3" w:rsidTr="00097DF4">
        <w:trPr>
          <w:trHeight w:val="32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Нинди хайваннар була.Хайваннарны рәсем буенча тану.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F08" w:rsidRPr="00D355B3" w:rsidTr="00097DF4">
        <w:trPr>
          <w:trHeight w:val="1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Эш агачы һәрвакытта бик юмарт, китерер җимеш.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F08" w:rsidRPr="00D355B3" w:rsidTr="00097DF4">
        <w:trPr>
          <w:trHeight w:val="2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Китап- дус һәм остаз.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F08" w:rsidRPr="00D355B3" w:rsidTr="00097DF4">
        <w:trPr>
          <w:trHeight w:val="26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Эш беткәч уйнарга ярый.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53F08" w:rsidRPr="00D355B3" w:rsidTr="00097DF4">
        <w:trPr>
          <w:trHeight w:val="19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D355B3">
              <w:rPr>
                <w:rFonts w:ascii="Times New Roman" w:hAnsi="Times New Roman"/>
                <w:sz w:val="24"/>
                <w:szCs w:val="24"/>
              </w:rPr>
              <w:t>Безнең</w:t>
            </w:r>
            <w:proofErr w:type="spellEnd"/>
            <w:r w:rsidRPr="00D355B3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proofErr w:type="spellStart"/>
            <w:r w:rsidRPr="00D355B3">
              <w:rPr>
                <w:rFonts w:ascii="Times New Roman" w:hAnsi="Times New Roman"/>
                <w:sz w:val="24"/>
                <w:szCs w:val="24"/>
              </w:rPr>
              <w:t>темасы</w:t>
            </w:r>
            <w:proofErr w:type="spellEnd"/>
            <w:r w:rsidR="007A256D" w:rsidRPr="00D355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55B3">
              <w:rPr>
                <w:rFonts w:ascii="Times New Roman" w:hAnsi="Times New Roman"/>
                <w:sz w:val="24"/>
                <w:szCs w:val="24"/>
              </w:rPr>
              <w:t>буенча</w:t>
            </w:r>
            <w:proofErr w:type="spellEnd"/>
            <w:r w:rsidR="007A256D" w:rsidRPr="00D355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55B3">
              <w:rPr>
                <w:rFonts w:ascii="Times New Roman" w:hAnsi="Times New Roman"/>
                <w:sz w:val="24"/>
                <w:szCs w:val="24"/>
              </w:rPr>
              <w:t>кабатлау</w:t>
            </w:r>
            <w:proofErr w:type="spellEnd"/>
            <w:r w:rsidRPr="00D355B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53F08" w:rsidRPr="00D355B3" w:rsidTr="00097DF4">
        <w:trPr>
          <w:trHeight w:val="34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  <w:r w:rsidRPr="00D355B3"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  <w:t>Безнең өй һәм гаилә( 15с)</w:t>
            </w:r>
          </w:p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 гаиләдә. Гаиләм мөнәсәбәте 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F08" w:rsidRPr="00D355B3" w:rsidTr="00097DF4">
        <w:trPr>
          <w:trHeight w:val="19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Минем гаиләм  халкымның бер өлеше.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F08" w:rsidRPr="00D355B3" w:rsidTr="00097DF4">
        <w:trPr>
          <w:trHeight w:val="46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Өйдәге табигать.Өйдәге үсемлекләр, хайваннар.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F08" w:rsidRPr="00D355B3" w:rsidTr="00097DF4">
        <w:trPr>
          <w:trHeight w:val="53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Безнең өйләребезгә су,газ, ут кайдан килә.Өйдә үзеңне тоту кагыйдәләре.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F08" w:rsidRPr="00D355B3" w:rsidTr="00097DF4">
        <w:trPr>
          <w:trHeight w:val="23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Өебездәге матур ташлар.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F08" w:rsidRPr="00D355B3" w:rsidTr="00097DF4">
        <w:trPr>
          <w:trHeight w:val="8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Безнең өйдәге  гөлләре.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F08" w:rsidRPr="00D355B3" w:rsidTr="00097DF4">
        <w:trPr>
          <w:trHeight w:val="1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Бакчага чыгабыз.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5B544A" w:rsidP="00B37FD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F08" w:rsidRPr="00D355B3" w:rsidRDefault="00E53F08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18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DC5E64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Бакчага чыгабыз.</w:t>
            </w:r>
            <w:r w:rsidR="008B5FC5"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Яш</w:t>
            </w:r>
            <w:r w:rsidR="008873C5"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елчәләр һәм җиләк-җимешләр.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321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Ипи һәм ботка, чәй һәм кофе турында.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44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Кыргый һәм кул</w:t>
            </w:r>
            <w:r w:rsidRPr="00D355B3">
              <w:rPr>
                <w:rFonts w:ascii="Times New Roman" w:hAnsi="Times New Roman"/>
                <w:sz w:val="24"/>
                <w:szCs w:val="24"/>
              </w:rPr>
              <w:t>ь</w:t>
            </w: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туралы үсемлекләр.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EF29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Безнең йорттагы эт.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Безнең йорттагы мәче.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Кыргый һәм йорт хайваннары.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Иртәдән кичкә кадәр.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“Безнең өй һәм гаилә” темасы буенча </w:t>
            </w:r>
            <w:r w:rsidRPr="00D355B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диагностик тикшерү.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DF4" w:rsidRPr="00D355B3" w:rsidRDefault="008873C5" w:rsidP="00097DF4">
            <w:pPr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  <w:r w:rsidRPr="00D355B3"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  <w:t>Шәһәр һәм авыл (14)</w:t>
            </w:r>
          </w:p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 шәһәрдә, авылда.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Туган шәһәрем матурлыгы.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Туган авылым матурлыгы.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Шәһәрдәге табигать .Табигать, су, электрга сакчыл караш.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Шәһәрдә нәрсәләр үсә.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Туган шәһәр буенча экскурсия.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Гәҗәеп чәчәкләр.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72D47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Ботаника бакчасында.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Паркта нинди хайваннар яши.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Зоопаркта.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Музейга керик.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 якташларыбызны онытмыйбыз.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Һөнәрнең кайсы яхшы.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“Шәһәр һәм авыл” темасы буенча </w:t>
            </w:r>
            <w:r w:rsidRPr="00D355B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диагностик тикшерү.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  <w:r w:rsidRPr="00D355B3"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  <w:t>Туган ил 8с</w:t>
            </w:r>
          </w:p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Россия- безнең Ватаныбыз. Россиянең символик билгеләре (герб,флаг, гимн).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B544A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Без- Россия халыклары гаиләсе. Мәскәү-Россиянең башкаласы.Россия картада.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Россия халыкларының мәкал</w:t>
            </w:r>
            <w:r w:rsidRPr="00D355B3">
              <w:rPr>
                <w:rFonts w:ascii="Times New Roman" w:hAnsi="Times New Roman"/>
                <w:sz w:val="24"/>
                <w:szCs w:val="24"/>
              </w:rPr>
              <w:t>ь</w:t>
            </w: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ләре.Татарстанның символик билгеләре (герб,флаг, гимн).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Россиянең  табигате.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Табигатьне саклау. Экология һәм табигать.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Россинең Кызыл китабы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Тыюлык сукмаклары.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“Туган ил” темасы буенча үткәннәрне кабатлау.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372D47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Кеше һәм әйләнә-тирә.(5сәг)</w:t>
            </w:r>
          </w:p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Кеше һәм әйләнә-тирә дөнья.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Кешегә күз сал. Һәрнәрсәнең үз вакыты.</w:t>
            </w:r>
            <w:r w:rsidR="00E97F5F"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“Кеше һәм әйләнә-тирә” темасын кабатлау.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E97F5F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Һәр чорның үз җимеше. Элекеге, хәзерге, киләчәк чорның </w:t>
            </w: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тарихта чагылышы. Мин- дөньяның бер өлеше.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E97F5F" w:rsidP="00E97F5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E97F5F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 алган белемнәрне гомумиләштерү дәресе. Диагностик тикшерү. Арадаш аттестация эше.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E97F5F" w:rsidRPr="00D355B3" w:rsidRDefault="00E97F5F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F5F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97F5F" w:rsidRPr="00D355B3" w:rsidRDefault="00E97F5F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E97F5F" w:rsidP="00E97F5F">
            <w:pPr>
              <w:pStyle w:val="a8"/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E97F5F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Мин- дөньяның бер өлеше.Ныгыту,кабатлау.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5B544A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873C5" w:rsidRPr="00D355B3" w:rsidTr="00097DF4">
        <w:trPr>
          <w:trHeight w:val="2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E97F5F" w:rsidP="00E97F5F">
            <w:pPr>
              <w:pStyle w:val="a8"/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66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E97F5F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5B3">
              <w:rPr>
                <w:rFonts w:ascii="Times New Roman" w:hAnsi="Times New Roman"/>
                <w:sz w:val="24"/>
                <w:szCs w:val="24"/>
                <w:lang w:val="tt-RU"/>
              </w:rPr>
              <w:t>Кабатлау.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C0293D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3C5" w:rsidRPr="00D355B3" w:rsidRDefault="008873C5" w:rsidP="00097DF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EF2915" w:rsidRPr="00D355B3" w:rsidRDefault="00EF2915" w:rsidP="00AF4E7C">
      <w:pPr>
        <w:spacing w:after="20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056533" w:rsidRPr="00D355B3" w:rsidRDefault="00056533" w:rsidP="00056533">
      <w:pPr>
        <w:ind w:firstLine="567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 w:rsidRPr="00D355B3">
        <w:rPr>
          <w:rFonts w:ascii="Times New Roman" w:hAnsi="Times New Roman"/>
          <w:i/>
          <w:sz w:val="24"/>
          <w:szCs w:val="24"/>
          <w:lang w:eastAsia="ru-RU"/>
        </w:rPr>
        <w:t>Национально – региональный компонент включается в разделах «</w:t>
      </w:r>
      <w:r w:rsidRPr="00D355B3">
        <w:rPr>
          <w:rFonts w:ascii="Times New Roman" w:eastAsia="Times New Roman" w:hAnsi="Times New Roman"/>
          <w:i/>
          <w:sz w:val="24"/>
          <w:szCs w:val="24"/>
          <w:lang w:eastAsia="ru-RU"/>
        </w:rPr>
        <w:t>Наш дом и семья», «Город и село», «Родная страна».</w:t>
      </w:r>
    </w:p>
    <w:p w:rsidR="00FE1C89" w:rsidRPr="00D355B3" w:rsidRDefault="00FE1C89" w:rsidP="00056533">
      <w:pPr>
        <w:ind w:firstLine="567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FE1C89" w:rsidRPr="00D355B3" w:rsidRDefault="00FE1C89" w:rsidP="00372D47">
      <w:pPr>
        <w:shd w:val="clear" w:color="auto" w:fill="FFFFFF"/>
        <w:ind w:right="7" w:firstLine="709"/>
        <w:jc w:val="both"/>
        <w:rPr>
          <w:rFonts w:ascii="Times New Roman" w:hAnsi="Times New Roman"/>
          <w:i/>
          <w:sz w:val="24"/>
          <w:szCs w:val="24"/>
        </w:rPr>
      </w:pPr>
      <w:r w:rsidRPr="00D355B3">
        <w:rPr>
          <w:rFonts w:ascii="Times New Roman" w:hAnsi="Times New Roman"/>
          <w:i/>
          <w:sz w:val="24"/>
          <w:szCs w:val="24"/>
        </w:rPr>
        <w:t>Критерии и нормы оценок обучающихся</w:t>
      </w:r>
    </w:p>
    <w:p w:rsidR="00FE1C89" w:rsidRPr="00D355B3" w:rsidRDefault="00FE1C89" w:rsidP="00372D47">
      <w:pPr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D355B3">
        <w:rPr>
          <w:rFonts w:ascii="Times New Roman" w:hAnsi="Times New Roman"/>
          <w:i/>
          <w:sz w:val="24"/>
          <w:szCs w:val="24"/>
        </w:rPr>
        <w:t xml:space="preserve">В первом классе исключается система бального (отметочного) оценивания. </w:t>
      </w:r>
    </w:p>
    <w:p w:rsidR="00FE1C89" w:rsidRPr="00D355B3" w:rsidRDefault="00FE1C89" w:rsidP="00372D47">
      <w:pPr>
        <w:ind w:left="282" w:firstLine="426"/>
        <w:jc w:val="both"/>
        <w:rPr>
          <w:rFonts w:ascii="Times New Roman" w:hAnsi="Times New Roman"/>
          <w:i/>
          <w:sz w:val="24"/>
          <w:szCs w:val="24"/>
        </w:rPr>
      </w:pPr>
      <w:r w:rsidRPr="00D355B3">
        <w:rPr>
          <w:rFonts w:ascii="Times New Roman" w:hAnsi="Times New Roman"/>
          <w:bCs/>
          <w:i/>
          <w:sz w:val="24"/>
          <w:szCs w:val="24"/>
        </w:rPr>
        <w:t>Результаты</w:t>
      </w:r>
      <w:r w:rsidRPr="00D355B3">
        <w:rPr>
          <w:rFonts w:ascii="Times New Roman" w:hAnsi="Times New Roman"/>
          <w:i/>
          <w:sz w:val="24"/>
          <w:szCs w:val="24"/>
        </w:rPr>
        <w:t xml:space="preserve"> практического труда могут быть оценены по следующим критериям: </w:t>
      </w:r>
    </w:p>
    <w:p w:rsidR="00FE1C89" w:rsidRPr="00D355B3" w:rsidRDefault="00FE1C89" w:rsidP="00372D47">
      <w:pPr>
        <w:jc w:val="both"/>
        <w:rPr>
          <w:rFonts w:ascii="Times New Roman" w:hAnsi="Times New Roman"/>
          <w:i/>
          <w:sz w:val="24"/>
          <w:szCs w:val="24"/>
        </w:rPr>
      </w:pPr>
      <w:r w:rsidRPr="00D355B3">
        <w:rPr>
          <w:rFonts w:ascii="Times New Roman" w:hAnsi="Times New Roman"/>
          <w:i/>
          <w:sz w:val="24"/>
          <w:szCs w:val="24"/>
        </w:rPr>
        <w:t xml:space="preserve">- качество выполнения отдельных (изучаемых на уроке) приёмов и операций и    работы в целом; </w:t>
      </w:r>
    </w:p>
    <w:p w:rsidR="00FE1C89" w:rsidRPr="00D355B3" w:rsidRDefault="00FE1C89" w:rsidP="00372D47">
      <w:pPr>
        <w:jc w:val="both"/>
        <w:rPr>
          <w:rFonts w:ascii="Times New Roman" w:hAnsi="Times New Roman"/>
          <w:i/>
          <w:sz w:val="24"/>
          <w:szCs w:val="24"/>
        </w:rPr>
      </w:pPr>
      <w:r w:rsidRPr="00D355B3">
        <w:rPr>
          <w:rFonts w:ascii="Times New Roman" w:hAnsi="Times New Roman"/>
          <w:i/>
          <w:sz w:val="24"/>
          <w:szCs w:val="24"/>
          <w:lang w:val="tt-RU"/>
        </w:rPr>
        <w:t xml:space="preserve">            -</w:t>
      </w:r>
      <w:r w:rsidRPr="00D355B3">
        <w:rPr>
          <w:rFonts w:ascii="Times New Roman" w:hAnsi="Times New Roman"/>
          <w:i/>
          <w:sz w:val="24"/>
          <w:szCs w:val="24"/>
        </w:rPr>
        <w:t xml:space="preserve">степень самостоятельности, характер деятельности (репродуктивная или продуктивная); </w:t>
      </w:r>
    </w:p>
    <w:p w:rsidR="00FE1C89" w:rsidRPr="00D355B3" w:rsidRDefault="00FE1C89" w:rsidP="00372D47">
      <w:pPr>
        <w:jc w:val="both"/>
        <w:rPr>
          <w:rFonts w:ascii="Times New Roman" w:hAnsi="Times New Roman"/>
          <w:i/>
          <w:sz w:val="24"/>
          <w:szCs w:val="24"/>
        </w:rPr>
      </w:pPr>
      <w:r w:rsidRPr="00D355B3">
        <w:rPr>
          <w:rFonts w:ascii="Times New Roman" w:hAnsi="Times New Roman"/>
          <w:i/>
          <w:sz w:val="24"/>
          <w:szCs w:val="24"/>
        </w:rPr>
        <w:t>- творческие поиски и находки (поощряются в словесной одобрительной форме)</w:t>
      </w:r>
    </w:p>
    <w:p w:rsidR="00056533" w:rsidRPr="00D355B3" w:rsidRDefault="00056533" w:rsidP="00056533">
      <w:pPr>
        <w:ind w:firstLine="567"/>
        <w:rPr>
          <w:rFonts w:ascii="Times New Roman" w:hAnsi="Times New Roman"/>
          <w:b/>
          <w:sz w:val="24"/>
          <w:szCs w:val="24"/>
          <w:lang w:eastAsia="ru-RU"/>
        </w:rPr>
      </w:pPr>
    </w:p>
    <w:p w:rsidR="00056533" w:rsidRPr="00D355B3" w:rsidRDefault="00056533" w:rsidP="00056533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E1C89" w:rsidRPr="00D355B3" w:rsidRDefault="00FE1C89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Pr="00D355B3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Pr="00D355B3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Pr="00D355B3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72D47" w:rsidRDefault="00372D4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F5C57" w:rsidRDefault="00FF5C57" w:rsidP="00056533">
      <w:pPr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056533" w:rsidRPr="00056533" w:rsidRDefault="00056533" w:rsidP="00056533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b/>
          <w:sz w:val="24"/>
          <w:szCs w:val="24"/>
          <w:lang w:eastAsia="ru-RU"/>
        </w:rPr>
        <w:t>Примерная промежуточная аттестационная работа</w:t>
      </w:r>
    </w:p>
    <w:p w:rsidR="00056533" w:rsidRPr="00056533" w:rsidRDefault="00056533" w:rsidP="00056533">
      <w:pPr>
        <w:spacing w:after="200" w:line="276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А 1. Какое время года изображено на </w:t>
      </w:r>
      <w:proofErr w:type="gramStart"/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>картинке ?</w:t>
      </w:r>
      <w:proofErr w:type="gramEnd"/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        </w:t>
      </w:r>
    </w:p>
    <w:p w:rsidR="00056533" w:rsidRPr="00056533" w:rsidRDefault="00FE1C89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2469515</wp:posOffset>
            </wp:positionH>
            <wp:positionV relativeFrom="paragraph">
              <wp:posOffset>151130</wp:posOffset>
            </wp:positionV>
            <wp:extent cx="2495550" cy="1247775"/>
            <wp:effectExtent l="0" t="0" r="0" b="0"/>
            <wp:wrapTight wrapText="bothSides">
              <wp:wrapPolygon edited="0">
                <wp:start x="0" y="0"/>
                <wp:lineTo x="0" y="21435"/>
                <wp:lineTo x="21435" y="21435"/>
                <wp:lineTo x="21435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2924"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89" style="position:absolute;margin-left:7.95pt;margin-top:3.25pt;width:11.25pt;height:11.25pt;z-index:251662336;mso-position-horizontal-relative:text;mso-position-vertical-relative:text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1) осень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90" style="position:absolute;margin-left:7.95pt;margin-top:2.5pt;width:11.25pt;height:11.25pt;z-index:251663360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2) зима 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91" style="position:absolute;margin-left:8.7pt;margin-top:.2pt;width:11.25pt;height:11.25pt;z-index:251664384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3) лето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92" style="position:absolute;margin-left:7.95pt;margin-top:1.7pt;width:11.25pt;height:11.25pt;z-index:251665408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4) весна</w:t>
      </w: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А 2. Найди картинку, на которой изображен лист тополя. 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93" style="position:absolute;margin-left:415.2pt;margin-top:78.95pt;width:11.25pt;height:11.25pt;z-index:251666432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94" style="position:absolute;margin-left:229.95pt;margin-top:78.95pt;width:11.25pt;height:11.25pt;z-index:251667456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95" style="position:absolute;margin-left:325.2pt;margin-top:78.95pt;width:11.25pt;height:11.25pt;z-index:251668480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96" style="position:absolute;margin-left:137.7pt;margin-top:78.95pt;width:11.25pt;height:11.25pt;z-index:251669504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97" style="position:absolute;margin-left:43.95pt;margin-top:78.95pt;width:11.25pt;height:11.25pt;z-index:251670528"/>
        </w:pict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743383" cy="97155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383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6101" cy="86677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101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788175" cy="88582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1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714375" cy="867932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67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743383" cy="971550"/>
            <wp:effectExtent l="19050" t="0" r="0" b="0"/>
            <wp:docPr id="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383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А 3. Какой гриб изображен на картинке? 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16" style="position:absolute;margin-left:6.8pt;margin-top:2pt;width:11.25pt;height:11.25pt;z-index:251689984"/>
        </w:pict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-3175</wp:posOffset>
            </wp:positionV>
            <wp:extent cx="790575" cy="1057275"/>
            <wp:effectExtent l="19050" t="0" r="9525" b="0"/>
            <wp:wrapTight wrapText="bothSides">
              <wp:wrapPolygon edited="0">
                <wp:start x="-520" y="0"/>
                <wp:lineTo x="-520" y="21405"/>
                <wp:lineTo x="21860" y="21405"/>
                <wp:lineTo x="21860" y="0"/>
                <wp:lineTo x="-52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1) шампиньон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17" style="position:absolute;margin-left:6.8pt;margin-top:1.2pt;width:11.25pt;height:11.25pt;z-index:251691008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2) лисичка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18" style="position:absolute;margin-left:6.8pt;margin-top:.45pt;width:11.25pt;height:11.25pt;z-index:251692032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3) белый гриб</w:t>
      </w:r>
    </w:p>
    <w:p w:rsidR="00056533" w:rsidRPr="00056533" w:rsidRDefault="00056533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 4.Какая часть растения находится под землей?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34" style="position:absolute;margin-left:3.45pt;margin-top:1.6pt;width:11.25pt;height:11.25pt;z-index:251708416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1) корень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35" style="position:absolute;margin-left:3.45pt;margin-top:.8pt;width:11.25pt;height:11.25pt;z-index:251709440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2) стебель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36" style="position:absolute;margin-left:3.45pt;margin-top:1.45pt;width:11.25pt;height:11.25pt;z-index:251710464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3) цветок</w:t>
      </w: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А 5. Почему нельзя трогать руками яйца в гнездах диких птиц? 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98" style="position:absolute;margin-left:7.95pt;margin-top:1.25pt;width:11.25pt;height:11.25pt;z-index:251671552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1) можно повредить яйца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099" style="position:absolute;margin-left:7.95pt;margin-top:.45pt;width:11.25pt;height:11.25pt;z-index:251672576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2) птица бросит гнездо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00" style="position:absolute;margin-left:8.7pt;margin-top:2.7pt;width:11.25pt;height:11.25pt;z-index:251673600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3) птица испугается</w:t>
      </w: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А 6. К какой группе относятся животные: ёж, белка, мышь, лось? 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01" style="position:absolute;margin-left:7.95pt;margin-top:.4pt;width:11.25pt;height:11.25pt;z-index:251674624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1) рыбы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02" style="position:absolute;margin-left:7.95pt;margin-top:1.15pt;width:11.25pt;height:11.25pt;z-index:251675648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2) земноводные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03" style="position:absolute;margin-left:7.95pt;margin-top:1.15pt;width:11.25pt;height:11.25pt;z-index:251676672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3) млекопитающие (звери)</w:t>
      </w:r>
    </w:p>
    <w:p w:rsid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04" style="position:absolute;margin-left:7.95pt;margin-top:1.15pt;width:11.25pt;height:11.25pt;z-index:251677696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4) птицы</w:t>
      </w:r>
    </w:p>
    <w:p w:rsidR="00372D47" w:rsidRPr="00056533" w:rsidRDefault="00372D47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lastRenderedPageBreak/>
        <w:t xml:space="preserve">А 7. К какой группе относятся животные, у которых 6 конечностей? 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05" style="position:absolute;margin-left:9.45pt;margin-top:2.85pt;width:11.25pt;height:11.25pt;z-index:251678720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1) пауки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06" style="position:absolute;margin-left:11.7pt;margin-top:2.55pt;width:11.25pt;height:11.25pt;z-index:251679744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2) насекомые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07" style="position:absolute;margin-left:11.7pt;margin-top:2.55pt;width:11.25pt;height:11.25pt;z-index:251680768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3) пресмыкающиеся</w:t>
      </w:r>
    </w:p>
    <w:p w:rsidR="00056533" w:rsidRPr="00056533" w:rsidRDefault="00DC2924" w:rsidP="00372D47">
      <w:pPr>
        <w:spacing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08" style="position:absolute;margin-left:11.7pt;margin-top:1.75pt;width:11.25pt;height:11.25pt;z-index:251681792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4) млекопитающие</w:t>
      </w:r>
    </w:p>
    <w:p w:rsidR="00056533" w:rsidRPr="00056533" w:rsidRDefault="00056533" w:rsidP="00372D47">
      <w:pPr>
        <w:shd w:val="clear" w:color="auto" w:fill="FFFFFF"/>
        <w:spacing w:before="100" w:before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 8. Где можно переходить улицу?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ect id="_x0000_s1125" style="position:absolute;left:0;text-align:left;margin-left:1.2pt;margin-top:16.55pt;width:11.25pt;height:11.25pt;z-index:251699200"/>
        </w:pict>
      </w:r>
      <w:r w:rsidR="00056533" w:rsidRPr="00056533">
        <w:rPr>
          <w:rFonts w:ascii="Times New Roman" w:eastAsia="Times New Roman" w:hAnsi="Times New Roman"/>
          <w:sz w:val="24"/>
          <w:szCs w:val="24"/>
          <w:lang w:eastAsia="ru-RU"/>
        </w:rPr>
        <w:t xml:space="preserve">     1) </w: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где нет машин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26" style="position:absolute;left:0;text-align:left;margin-left:1.2pt;margin-top:.85pt;width:11.25pt;height:11.25pt;z-index:251700224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2) где переходят другие люди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27" style="position:absolute;left:0;text-align:left;margin-left:1.2pt;margin-top:2.25pt;width:11.25pt;height:11.25pt;z-index:251701248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3) где нарисована зебра</w:t>
      </w:r>
    </w:p>
    <w:p w:rsidR="00056533" w:rsidRPr="00056533" w:rsidRDefault="00056533" w:rsidP="00056533">
      <w:pPr>
        <w:spacing w:after="200"/>
        <w:jc w:val="left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А 9. Как называется орган человека, который может улавливать различные запахи? </w:t>
      </w:r>
    </w:p>
    <w:p w:rsidR="00056533" w:rsidRPr="00056533" w:rsidRDefault="00DC2924" w:rsidP="00056533">
      <w:pPr>
        <w:spacing w:after="200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09" style="position:absolute;left:0;text-align:left;margin-left:12.45pt;margin-top:3.95pt;width:11.25pt;height:11.25pt;z-index:251682816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1)ухо</w:t>
      </w:r>
    </w:p>
    <w:p w:rsidR="00056533" w:rsidRPr="00056533" w:rsidRDefault="00DC2924" w:rsidP="00056533">
      <w:pPr>
        <w:spacing w:after="200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10" style="position:absolute;left:0;text-align:left;margin-left:12.45pt;margin-top:2.6pt;width:11.25pt;height:11.25pt;z-index:251683840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2) глаз </w:t>
      </w:r>
    </w:p>
    <w:p w:rsidR="00056533" w:rsidRPr="00056533" w:rsidRDefault="00DC2924" w:rsidP="00056533">
      <w:pPr>
        <w:spacing w:after="200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11" style="position:absolute;left:0;text-align:left;margin-left:11.7pt;margin-top:1.25pt;width:11.25pt;height:11.25pt;z-index:251684864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3) рука </w:t>
      </w:r>
    </w:p>
    <w:p w:rsidR="00056533" w:rsidRPr="00056533" w:rsidRDefault="00DC2924" w:rsidP="00056533">
      <w:pPr>
        <w:spacing w:after="200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12" style="position:absolute;left:0;text-align:left;margin-left:11.7pt;margin-top:.65pt;width:11.25pt;height:11.25pt;z-index:251685888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4) нос</w:t>
      </w:r>
    </w:p>
    <w:p w:rsidR="00056533" w:rsidRPr="00056533" w:rsidRDefault="00056533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 10. К какой группе относятся растения, у которых от корня отходит один одеревеневший стебель-ствол?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37" style="position:absolute;left:0;text-align:left;margin-left:12.45pt;margin-top:2.35pt;width:11.25pt;height:11.25pt;z-index:251711488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1) деревья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38" style="position:absolute;left:0;text-align:left;margin-left:13.2pt;margin-top:.75pt;width:11.25pt;height:11.25pt;z-index:251712512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2) кустарники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39" style="position:absolute;left:0;text-align:left;margin-left:13.2pt;margin-top:-.45pt;width:11.25pt;height:11.25pt;z-index:251713536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3) травы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40" style="position:absolute;left:0;text-align:left;margin-left:10.95pt;margin-top:29.55pt;width:11.25pt;height:11.25pt;z-index:251714560"/>
        </w:pict>
      </w:r>
      <w:r w:rsidR="00056533" w:rsidRPr="0005653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 11. Что не относится к живой природе?</w:t>
      </w:r>
    </w:p>
    <w:p w:rsidR="00056533" w:rsidRPr="00056533" w:rsidRDefault="00056533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1) гриб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41" style="position:absolute;left:0;text-align:left;margin-left:10.95pt;margin-top:.1pt;width:11.25pt;height:11.25pt;z-index:251715584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2) солнце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42" style="position:absolute;left:0;text-align:left;margin-left:10.95pt;margin-top:2.8pt;width:11.25pt;height:11.25pt;z-index:251716608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3) собака</w:t>
      </w:r>
    </w:p>
    <w:p w:rsidR="00056533" w:rsidRPr="00056533" w:rsidRDefault="00056533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 12. Чем звери отличаются от других животных?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43" style="position:absolute;left:0;text-align:left;margin-left:5.7pt;margin-top:1.3pt;width:11.25pt;height:11.25pt;z-index:251717632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1) они большие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45" style="position:absolute;left:0;text-align:left;margin-left:5.7pt;margin-top:29.7pt;width:11.25pt;height:11.25pt;z-index:251719680"/>
        </w:pict>
      </w: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44" style="position:absolute;left:0;text-align:left;margin-left:5.7pt;margin-top:-.3pt;width:11.25pt;height:11.25pt;z-index:251718656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2) они покрыты шерстью</w:t>
      </w:r>
    </w:p>
    <w:p w:rsidR="00056533" w:rsidRPr="00056533" w:rsidRDefault="00056533" w:rsidP="0005653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3) они умеют хорошо бегать</w:t>
      </w:r>
    </w:p>
    <w:p w:rsidR="00056533" w:rsidRPr="00056533" w:rsidRDefault="00056533" w:rsidP="00056533">
      <w:pPr>
        <w:spacing w:after="200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А 13. Зачем нужно знать свой организм?  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13" style="position:absolute;margin-left:5.7pt;margin-top:3.2pt;width:11.25pt;height:11.25pt;z-index:251686912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1) чтобы сохранять и укреплять своё здоровье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14" style="position:absolute;margin-left:5.7pt;margin-top:2.45pt;width:11.25pt;height:11.25pt;z-index:251687936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2) чтобы человек мог мыслить, говорить, трудиться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lastRenderedPageBreak/>
        <w:pict>
          <v:rect id="_x0000_s1115" style="position:absolute;margin-left:5.7pt;margin-top:1.7pt;width:11.25pt;height:11.25pt;z-index:251688960"/>
        </w:pict>
      </w:r>
      <w:r w:rsidR="00056533"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3) чтобы умело использовать свои возможности</w:t>
      </w:r>
    </w:p>
    <w:p w:rsidR="00056533" w:rsidRPr="00056533" w:rsidRDefault="00056533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 14. Как называется книга, которая содержит сведения о редких, исчезающих растениях и животных?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46" style="position:absolute;margin-left:10.95pt;margin-top:2.65pt;width:11.25pt;height:11.25pt;z-index:251720704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1) Энциклопедия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47" style="position:absolute;margin-left:10.95pt;margin-top:2.6pt;width:11.25pt;height:11.25pt;z-index:251721728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2) Красная книга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48" style="position:absolute;margin-left:10.95pt;margin-top:.25pt;width:11.25pt;height:11.25pt;z-index:251722752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3) Учебник «Окружающий мир»</w:t>
      </w:r>
    </w:p>
    <w:p w:rsidR="00056533" w:rsidRPr="00056533" w:rsidRDefault="00056533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 15. Найди насекомое, которое занесено в Красную книгу.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51" style="position:absolute;margin-left:11.7pt;margin-top:.05pt;width:11.25pt;height:11.25pt;z-index:251725824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1) стрекоза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50" style="position:absolute;margin-left:10.95pt;margin-top:2.95pt;width:11.25pt;height:11.25pt;z-index:251724800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2) божья коровка</w:t>
      </w:r>
    </w:p>
    <w:p w:rsidR="00056533" w:rsidRPr="00056533" w:rsidRDefault="00DC2924" w:rsidP="00056533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pict>
          <v:rect id="_x0000_s1149" style="position:absolute;margin-left:10.95pt;margin-top:.6pt;width:11.25pt;height:11.25pt;z-index:251723776"/>
        </w:pict>
      </w:r>
      <w:r w:rsidR="00056533" w:rsidRPr="000565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3) дровосек реликтовый</w:t>
      </w: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>В 1. Отметь только съедобные грибы.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32" style="position:absolute;margin-left:350.7pt;margin-top:70.9pt;width:11.25pt;height:11.25pt;z-index:251706368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33" style="position:absolute;margin-left:290.7pt;margin-top:70.9pt;width:11.25pt;height:11.25pt;z-index:251707392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29" style="position:absolute;margin-left:235.2pt;margin-top:70.9pt;width:11.25pt;height:11.25pt;z-index:251703296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30" style="position:absolute;margin-left:153.45pt;margin-top:70.9pt;width:11.25pt;height:11.25pt;z-index:251704320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31" style="position:absolute;margin-left:103.2pt;margin-top:70.9pt;width:11.25pt;height:11.25pt;z-index:251705344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28" style="position:absolute;margin-left:37.2pt;margin-top:70.9pt;width:11.25pt;height:11.25pt;z-index:251702272"/>
        </w:pict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3520440</wp:posOffset>
            </wp:positionH>
            <wp:positionV relativeFrom="paragraph">
              <wp:posOffset>128905</wp:posOffset>
            </wp:positionV>
            <wp:extent cx="583565" cy="781050"/>
            <wp:effectExtent l="19050" t="0" r="6985" b="0"/>
            <wp:wrapTight wrapText="bothSides">
              <wp:wrapPolygon edited="0">
                <wp:start x="-705" y="0"/>
                <wp:lineTo x="-705" y="21073"/>
                <wp:lineTo x="21859" y="21073"/>
                <wp:lineTo x="21859" y="0"/>
                <wp:lineTo x="-705" y="0"/>
              </wp:wrapPolygon>
            </wp:wrapTight>
            <wp:docPr id="2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809828"/>
            <wp:effectExtent l="19050" t="0" r="0" b="0"/>
            <wp:docPr id="22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09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0592" cy="857250"/>
            <wp:effectExtent l="19050" t="0" r="0" b="0"/>
            <wp:docPr id="23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92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479745" cy="857250"/>
            <wp:effectExtent l="19050" t="0" r="0" b="0"/>
            <wp:docPr id="24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4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623926" cy="876300"/>
            <wp:effectExtent l="19050" t="0" r="4724" b="0"/>
            <wp:docPr id="25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26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6533" w:rsidRPr="00056533"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9600" cy="804153"/>
            <wp:effectExtent l="19050" t="0" r="0" b="0"/>
            <wp:docPr id="26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804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533" w:rsidRPr="00056533" w:rsidRDefault="00056533" w:rsidP="00056533">
      <w:pPr>
        <w:spacing w:after="200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В 2.  Соедини стрелками название органа чувств и название чувств: </w:t>
      </w:r>
    </w:p>
    <w:p w:rsidR="00056533" w:rsidRPr="00056533" w:rsidRDefault="00056533" w:rsidP="00372D47">
      <w:pPr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              Глаза                         слух</w:t>
      </w:r>
    </w:p>
    <w:p w:rsidR="00056533" w:rsidRPr="00056533" w:rsidRDefault="00056533" w:rsidP="00372D47">
      <w:pPr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              Язык                          зрение</w:t>
      </w:r>
    </w:p>
    <w:p w:rsidR="00056533" w:rsidRPr="00056533" w:rsidRDefault="00056533" w:rsidP="00372D47">
      <w:pPr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              Уши                            вкус</w:t>
      </w:r>
    </w:p>
    <w:p w:rsidR="00056533" w:rsidRPr="00056533" w:rsidRDefault="00056533" w:rsidP="00372D47">
      <w:pPr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              Нос                             осязание</w:t>
      </w:r>
    </w:p>
    <w:p w:rsidR="00056533" w:rsidRPr="00056533" w:rsidRDefault="00056533" w:rsidP="00372D47">
      <w:pPr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              Кожа                           обоняние</w:t>
      </w: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>В 3. Продолжи предложения.</w:t>
      </w: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sz w:val="24"/>
          <w:szCs w:val="24"/>
          <w:lang w:eastAsia="ru-RU"/>
        </w:rPr>
        <w:t>Я живу в стране __________________________</w:t>
      </w:r>
      <w:proofErr w:type="gramStart"/>
      <w:r w:rsidRPr="00056533">
        <w:rPr>
          <w:rFonts w:ascii="Times New Roman" w:eastAsiaTheme="minorEastAsia" w:hAnsi="Times New Roman"/>
          <w:sz w:val="24"/>
          <w:szCs w:val="24"/>
          <w:lang w:eastAsia="ru-RU"/>
        </w:rPr>
        <w:t>_ .</w:t>
      </w:r>
      <w:proofErr w:type="gramEnd"/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i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sz w:val="24"/>
          <w:szCs w:val="24"/>
          <w:lang w:eastAsia="ru-RU"/>
        </w:rPr>
        <w:t>Столица моей Родины – город ________________</w:t>
      </w:r>
      <w:proofErr w:type="gramStart"/>
      <w:r w:rsidRPr="00056533">
        <w:rPr>
          <w:rFonts w:ascii="Times New Roman" w:eastAsiaTheme="minorEastAsia" w:hAnsi="Times New Roman"/>
          <w:sz w:val="24"/>
          <w:szCs w:val="24"/>
          <w:lang w:eastAsia="ru-RU"/>
        </w:rPr>
        <w:t>_</w:t>
      </w:r>
      <w:r w:rsidRPr="00056533">
        <w:rPr>
          <w:rFonts w:ascii="Times New Roman" w:eastAsiaTheme="minorEastAsia" w:hAnsi="Times New Roman"/>
          <w:i/>
          <w:sz w:val="24"/>
          <w:szCs w:val="24"/>
          <w:lang w:eastAsia="ru-RU"/>
        </w:rPr>
        <w:t xml:space="preserve"> .</w:t>
      </w:r>
      <w:proofErr w:type="gramEnd"/>
    </w:p>
    <w:p w:rsidR="00056533" w:rsidRPr="00056533" w:rsidRDefault="00056533" w:rsidP="00056533">
      <w:pPr>
        <w:shd w:val="clear" w:color="auto" w:fill="FFFFFF"/>
        <w:spacing w:after="150" w:line="300" w:lineRule="atLeast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4. </w:t>
      </w:r>
      <w:r w:rsidRPr="0005653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Обведи весенние месяца:</w:t>
      </w:r>
    </w:p>
    <w:p w:rsidR="00056533" w:rsidRPr="00056533" w:rsidRDefault="00372D47" w:rsidP="00372D47">
      <w:pPr>
        <w:shd w:val="clear" w:color="auto" w:fill="FFFFFF"/>
        <w:spacing w:line="300" w:lineRule="atLeast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  </w:t>
      </w:r>
      <w:r w:rsidR="00056533" w:rsidRPr="00056533">
        <w:rPr>
          <w:rFonts w:ascii="Times New Roman" w:eastAsia="Times New Roman" w:hAnsi="Times New Roman"/>
          <w:bCs/>
          <w:sz w:val="24"/>
          <w:szCs w:val="24"/>
          <w:lang w:eastAsia="ru-RU"/>
        </w:rPr>
        <w:t>сентябрь                июнь                  март                   декабрь</w:t>
      </w:r>
    </w:p>
    <w:p w:rsidR="00056533" w:rsidRPr="00056533" w:rsidRDefault="00056533" w:rsidP="00372D47">
      <w:pPr>
        <w:shd w:val="clear" w:color="auto" w:fill="FFFFFF"/>
        <w:spacing w:line="300" w:lineRule="atLeast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  октябрь                  июль                  апрель               январь</w:t>
      </w:r>
    </w:p>
    <w:p w:rsidR="00056533" w:rsidRPr="00056533" w:rsidRDefault="00056533" w:rsidP="00372D47">
      <w:pPr>
        <w:shd w:val="clear" w:color="auto" w:fill="FFFFFF"/>
        <w:spacing w:line="300" w:lineRule="atLeast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653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  ноябрь                    август                 май                   февраль</w:t>
      </w: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>С 1. Найди государственный флаг нашей страны и раскрась его.</w: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24" style="position:absolute;margin-left:165.45pt;margin-top:2.55pt;width:117pt;height:60pt;z-index:251698176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22" style="position:absolute;margin-left:21.45pt;margin-top:2.55pt;width:117pt;height:60pt;z-index:251696128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21" type="#_x0000_t32" style="position:absolute;margin-left:320.7pt;margin-top:23.55pt;width:108.75pt;height:0;z-index:251695104" o:connectortype="straight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rect id="_x0000_s1119" style="position:absolute;margin-left:320.7pt;margin-top:2.55pt;width:108.75pt;height:60pt;z-index:251693056"/>
        </w:pict>
      </w:r>
    </w:p>
    <w:p w:rsidR="00056533" w:rsidRPr="00056533" w:rsidRDefault="00DC2924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shape id="_x0000_s1123" type="#_x0000_t32" style="position:absolute;margin-left:21.45pt;margin-top:4.05pt;width:117pt;height:0;z-index:251697152" o:connectortype="straight"/>
        </w:pict>
      </w: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pict>
          <v:shape id="_x0000_s1120" type="#_x0000_t32" style="position:absolute;margin-left:320.7pt;margin-top:15.3pt;width:108.75pt;height:0;z-index:251694080" o:connectortype="straight"/>
        </w:pict>
      </w:r>
    </w:p>
    <w:p w:rsidR="00056533" w:rsidRPr="00056533" w:rsidRDefault="00056533" w:rsidP="00056533">
      <w:pPr>
        <w:spacing w:after="200" w:line="276" w:lineRule="auto"/>
        <w:jc w:val="lef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056533" w:rsidRPr="00056533" w:rsidRDefault="00056533" w:rsidP="00372D47">
      <w:pPr>
        <w:spacing w:after="200" w:line="276" w:lineRule="auto"/>
        <w:jc w:val="left"/>
        <w:rPr>
          <w:rFonts w:ascii="Times New Roman" w:eastAsia="Times New Roman" w:hAnsi="Times New Roman"/>
          <w:lang w:eastAsia="ru-RU"/>
        </w:rPr>
      </w:pPr>
      <w:r w:rsidRPr="00056533">
        <w:rPr>
          <w:rFonts w:ascii="Times New Roman" w:eastAsiaTheme="minorEastAsia" w:hAnsi="Times New Roman"/>
          <w:b/>
          <w:sz w:val="24"/>
          <w:szCs w:val="24"/>
          <w:lang w:eastAsia="ru-RU"/>
        </w:rPr>
        <w:t>С 2. В лесу вырубили старые дуплистые деревья. Вскоре молодой лес погиб. Объясни, почему?</w:t>
      </w:r>
    </w:p>
    <w:sectPr w:rsidR="00056533" w:rsidRPr="00056533" w:rsidSect="00FF5C57">
      <w:pgSz w:w="11906" w:h="16838"/>
      <w:pgMar w:top="567" w:right="113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AB30C456"/>
    <w:lvl w:ilvl="0">
      <w:numFmt w:val="bullet"/>
      <w:lvlText w:val="*"/>
      <w:lvlJc w:val="left"/>
    </w:lvl>
  </w:abstractNum>
  <w:abstractNum w:abstractNumId="1" w15:restartNumberingAfterBreak="0">
    <w:nsid w:val="02DE334A"/>
    <w:multiLevelType w:val="hybridMultilevel"/>
    <w:tmpl w:val="D06C3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80D40"/>
    <w:multiLevelType w:val="multilevel"/>
    <w:tmpl w:val="E26AA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DA0A74"/>
    <w:multiLevelType w:val="hybridMultilevel"/>
    <w:tmpl w:val="5E6CD5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B53661"/>
    <w:multiLevelType w:val="hybridMultilevel"/>
    <w:tmpl w:val="D3A4DA4A"/>
    <w:lvl w:ilvl="0" w:tplc="E474BE64">
      <w:numFmt w:val="bullet"/>
      <w:lvlText w:val="•"/>
      <w:lvlJc w:val="left"/>
      <w:pPr>
        <w:ind w:left="8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AF3F4C"/>
    <w:multiLevelType w:val="hybridMultilevel"/>
    <w:tmpl w:val="722A4CB6"/>
    <w:lvl w:ilvl="0" w:tplc="8C005E26">
      <w:numFmt w:val="bullet"/>
      <w:lvlText w:val="•"/>
      <w:lvlJc w:val="left"/>
      <w:pPr>
        <w:ind w:left="7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4EE20860"/>
    <w:multiLevelType w:val="hybridMultilevel"/>
    <w:tmpl w:val="13CE19C4"/>
    <w:lvl w:ilvl="0" w:tplc="E474BE64">
      <w:numFmt w:val="bullet"/>
      <w:lvlText w:val="•"/>
      <w:lvlJc w:val="left"/>
      <w:pPr>
        <w:ind w:left="829" w:hanging="360"/>
      </w:pPr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lvl w:ilvl="0">
        <w:numFmt w:val="bullet"/>
        <w:lvlText w:val="•"/>
        <w:legacy w:legacy="1" w:legacySpace="0" w:legacyIndent="120"/>
        <w:lvlJc w:val="left"/>
        <w:rPr>
          <w:rFonts w:ascii="Times New Roman" w:hAnsi="Times New Roman" w:hint="default"/>
        </w:rPr>
      </w:lvl>
    </w:lvlOverride>
  </w:num>
  <w:num w:numId="5">
    <w:abstractNumId w:val="6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B1CCE"/>
    <w:rsid w:val="00027831"/>
    <w:rsid w:val="00027FD6"/>
    <w:rsid w:val="00056533"/>
    <w:rsid w:val="00097DF4"/>
    <w:rsid w:val="001019A8"/>
    <w:rsid w:val="001567D8"/>
    <w:rsid w:val="00175E43"/>
    <w:rsid w:val="00181533"/>
    <w:rsid w:val="0019487A"/>
    <w:rsid w:val="001A29FD"/>
    <w:rsid w:val="001C7916"/>
    <w:rsid w:val="0023242B"/>
    <w:rsid w:val="00241898"/>
    <w:rsid w:val="002547D4"/>
    <w:rsid w:val="002F0A8C"/>
    <w:rsid w:val="003367E3"/>
    <w:rsid w:val="0036298A"/>
    <w:rsid w:val="0037232D"/>
    <w:rsid w:val="00372D47"/>
    <w:rsid w:val="00390DA0"/>
    <w:rsid w:val="0039467F"/>
    <w:rsid w:val="00394CF8"/>
    <w:rsid w:val="003A0F20"/>
    <w:rsid w:val="003A7A71"/>
    <w:rsid w:val="003B03BF"/>
    <w:rsid w:val="003D0F01"/>
    <w:rsid w:val="003F718B"/>
    <w:rsid w:val="00422414"/>
    <w:rsid w:val="00465D90"/>
    <w:rsid w:val="00535531"/>
    <w:rsid w:val="005B1CCE"/>
    <w:rsid w:val="005B544A"/>
    <w:rsid w:val="005B6828"/>
    <w:rsid w:val="00636F15"/>
    <w:rsid w:val="006611BA"/>
    <w:rsid w:val="006949FE"/>
    <w:rsid w:val="006B756F"/>
    <w:rsid w:val="006C0493"/>
    <w:rsid w:val="006C0AAB"/>
    <w:rsid w:val="007312A8"/>
    <w:rsid w:val="0075227D"/>
    <w:rsid w:val="00764DA5"/>
    <w:rsid w:val="00777A9D"/>
    <w:rsid w:val="0078585F"/>
    <w:rsid w:val="00792E6C"/>
    <w:rsid w:val="00792F6B"/>
    <w:rsid w:val="007A256D"/>
    <w:rsid w:val="007C6C13"/>
    <w:rsid w:val="007E50AE"/>
    <w:rsid w:val="007F4105"/>
    <w:rsid w:val="00803364"/>
    <w:rsid w:val="008121FA"/>
    <w:rsid w:val="0083095A"/>
    <w:rsid w:val="00833133"/>
    <w:rsid w:val="00847091"/>
    <w:rsid w:val="008873C5"/>
    <w:rsid w:val="00891269"/>
    <w:rsid w:val="008A73ED"/>
    <w:rsid w:val="008B5FC5"/>
    <w:rsid w:val="008C3681"/>
    <w:rsid w:val="008C511A"/>
    <w:rsid w:val="00934D5D"/>
    <w:rsid w:val="0095377B"/>
    <w:rsid w:val="009761EA"/>
    <w:rsid w:val="00A44B3E"/>
    <w:rsid w:val="00A7590F"/>
    <w:rsid w:val="00A9790A"/>
    <w:rsid w:val="00AB2C06"/>
    <w:rsid w:val="00AD3ACA"/>
    <w:rsid w:val="00AF1740"/>
    <w:rsid w:val="00AF4E7C"/>
    <w:rsid w:val="00B37FD7"/>
    <w:rsid w:val="00B6302E"/>
    <w:rsid w:val="00B9389D"/>
    <w:rsid w:val="00BB33D0"/>
    <w:rsid w:val="00BC49B5"/>
    <w:rsid w:val="00C0293D"/>
    <w:rsid w:val="00CD13A7"/>
    <w:rsid w:val="00D355B3"/>
    <w:rsid w:val="00DA5A39"/>
    <w:rsid w:val="00DC2924"/>
    <w:rsid w:val="00DC5E64"/>
    <w:rsid w:val="00E16467"/>
    <w:rsid w:val="00E21597"/>
    <w:rsid w:val="00E53F08"/>
    <w:rsid w:val="00E86285"/>
    <w:rsid w:val="00E97F5F"/>
    <w:rsid w:val="00EC4320"/>
    <w:rsid w:val="00EF2915"/>
    <w:rsid w:val="00F229A9"/>
    <w:rsid w:val="00F248BE"/>
    <w:rsid w:val="00F83D70"/>
    <w:rsid w:val="00FD0C3B"/>
    <w:rsid w:val="00FD2C8F"/>
    <w:rsid w:val="00FE1C89"/>
    <w:rsid w:val="00FF5C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2"/>
    <o:shapelayout v:ext="edit">
      <o:idmap v:ext="edit" data="1"/>
      <o:rules v:ext="edit">
        <o:r id="V:Rule4" type="connector" idref="#_x0000_s1123"/>
        <o:r id="V:Rule5" type="connector" idref="#_x0000_s1121"/>
        <o:r id="V:Rule6" type="connector" idref="#_x0000_s1120"/>
      </o:rules>
    </o:shapelayout>
  </w:shapeDefaults>
  <w:decimalSymbol w:val=","/>
  <w:listSeparator w:val=";"/>
  <w15:docId w15:val="{8D693CC3-B86D-4B83-818E-1753E7B38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1CCE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1C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nhideWhenUsed/>
    <w:rsid w:val="003D0F01"/>
    <w:rPr>
      <w:color w:val="993333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F4E7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4E7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792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97D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F57687-C0C1-4FC1-8B4A-59058331B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12</Pages>
  <Words>3662</Words>
  <Characters>20877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zagidullina02@outlook.com</cp:lastModifiedBy>
  <cp:revision>82</cp:revision>
  <cp:lastPrinted>2017-12-18T15:48:00Z</cp:lastPrinted>
  <dcterms:created xsi:type="dcterms:W3CDTF">2012-04-15T11:48:00Z</dcterms:created>
  <dcterms:modified xsi:type="dcterms:W3CDTF">2019-07-27T07:19:00Z</dcterms:modified>
</cp:coreProperties>
</file>